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AD29F8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C659C1" w:rsidRDefault="00993A94" w:rsidP="00993A94">
      <w:pPr>
        <w:tabs>
          <w:tab w:val="left" w:pos="555"/>
          <w:tab w:val="right" w:pos="9354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о</w:t>
      </w:r>
      <w:r w:rsidR="00BD367C">
        <w:rPr>
          <w:sz w:val="32"/>
          <w:szCs w:val="32"/>
        </w:rPr>
        <w:t xml:space="preserve">т </w:t>
      </w:r>
      <w:r w:rsidR="00EB689B">
        <w:rPr>
          <w:sz w:val="32"/>
          <w:szCs w:val="32"/>
        </w:rPr>
        <w:t>22</w:t>
      </w:r>
      <w:r w:rsidR="00F047CA">
        <w:rPr>
          <w:sz w:val="32"/>
          <w:szCs w:val="32"/>
        </w:rPr>
        <w:t>.03.2019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EB689B">
        <w:rPr>
          <w:sz w:val="32"/>
          <w:szCs w:val="32"/>
        </w:rPr>
        <w:t>7</w:t>
      </w:r>
    </w:p>
    <w:p w:rsidR="00456A67" w:rsidRDefault="00456A67" w:rsidP="00456A67">
      <w:pPr>
        <w:rPr>
          <w:sz w:val="32"/>
          <w:szCs w:val="32"/>
        </w:rPr>
      </w:pPr>
    </w:p>
    <w:p w:rsidR="00AE4CC5" w:rsidRPr="00A159FD" w:rsidRDefault="002A5B03" w:rsidP="00EB689B">
      <w:pPr>
        <w:jc w:val="center"/>
        <w:rPr>
          <w:b/>
          <w:sz w:val="32"/>
          <w:szCs w:val="32"/>
        </w:rPr>
      </w:pPr>
      <w:r w:rsidRPr="00A159FD">
        <w:rPr>
          <w:b/>
          <w:sz w:val="32"/>
          <w:szCs w:val="32"/>
        </w:rPr>
        <w:t xml:space="preserve">АДМИНИСТРАЦИЯ ФЕДОСИХИНСКОГО СЕЛЬСОВЕТА </w:t>
      </w:r>
      <w:r w:rsidR="00456A67" w:rsidRPr="00A159FD">
        <w:rPr>
          <w:b/>
          <w:sz w:val="32"/>
          <w:szCs w:val="32"/>
        </w:rPr>
        <w:t xml:space="preserve">                 </w:t>
      </w:r>
      <w:r w:rsidR="00A159FD">
        <w:rPr>
          <w:b/>
          <w:sz w:val="32"/>
          <w:szCs w:val="32"/>
        </w:rPr>
        <w:t xml:space="preserve">     </w:t>
      </w:r>
      <w:r w:rsidRPr="00A159FD">
        <w:rPr>
          <w:b/>
          <w:sz w:val="32"/>
          <w:szCs w:val="32"/>
        </w:rPr>
        <w:t>КОЧЕНЕВСКОГО РАЙОНА НОВОСИБИРСКОЙ ОБЛАСТИ</w:t>
      </w:r>
    </w:p>
    <w:p w:rsidR="00781296" w:rsidRDefault="00781296" w:rsidP="00EA1CAE">
      <w:pPr>
        <w:jc w:val="center"/>
        <w:rPr>
          <w:sz w:val="32"/>
          <w:szCs w:val="32"/>
        </w:rPr>
      </w:pPr>
    </w:p>
    <w:p w:rsidR="008D1FB0" w:rsidRPr="008D1FB0" w:rsidRDefault="008D1FB0" w:rsidP="008D1FB0">
      <w:pPr>
        <w:ind w:left="561" w:right="561" w:firstLine="147"/>
        <w:jc w:val="center"/>
        <w:outlineLvl w:val="0"/>
        <w:rPr>
          <w:b/>
          <w:iCs/>
          <w:color w:val="000000"/>
        </w:rPr>
      </w:pPr>
      <w:r w:rsidRPr="008D1FB0">
        <w:rPr>
          <w:b/>
          <w:iCs/>
          <w:color w:val="000000"/>
        </w:rPr>
        <w:t>Извещение</w:t>
      </w:r>
    </w:p>
    <w:p w:rsidR="008D1FB0" w:rsidRPr="008D1FB0" w:rsidRDefault="008D1FB0" w:rsidP="008D1FB0">
      <w:pPr>
        <w:ind w:left="561" w:right="561" w:firstLine="147"/>
        <w:jc w:val="center"/>
        <w:rPr>
          <w:b/>
          <w:iCs/>
          <w:color w:val="000000"/>
        </w:rPr>
      </w:pPr>
      <w:r w:rsidRPr="008D1FB0">
        <w:rPr>
          <w:b/>
          <w:iCs/>
          <w:color w:val="000000"/>
        </w:rPr>
        <w:t>о проведен</w:t>
      </w:r>
      <w:proofErr w:type="gramStart"/>
      <w:r w:rsidRPr="008D1FB0">
        <w:rPr>
          <w:b/>
          <w:iCs/>
          <w:color w:val="000000"/>
        </w:rPr>
        <w:t>ии ау</w:t>
      </w:r>
      <w:proofErr w:type="gramEnd"/>
      <w:r w:rsidRPr="008D1FB0">
        <w:rPr>
          <w:b/>
          <w:iCs/>
          <w:color w:val="000000"/>
        </w:rPr>
        <w:t xml:space="preserve">кциона на право заключения договора аренды  земельного участка, расположенного на территории </w:t>
      </w:r>
      <w:proofErr w:type="spellStart"/>
      <w:r w:rsidRPr="008D1FB0">
        <w:rPr>
          <w:b/>
          <w:iCs/>
          <w:color w:val="000000"/>
        </w:rPr>
        <w:t>Федосихинского</w:t>
      </w:r>
      <w:proofErr w:type="spellEnd"/>
      <w:r w:rsidRPr="008D1FB0">
        <w:rPr>
          <w:b/>
          <w:iCs/>
          <w:color w:val="000000"/>
        </w:rPr>
        <w:t xml:space="preserve"> сельсовета </w:t>
      </w:r>
    </w:p>
    <w:p w:rsidR="008D1FB0" w:rsidRPr="008D1FB0" w:rsidRDefault="008D1FB0" w:rsidP="008D1FB0">
      <w:pPr>
        <w:ind w:left="561" w:right="561" w:firstLine="147"/>
        <w:jc w:val="center"/>
        <w:rPr>
          <w:b/>
          <w:iCs/>
          <w:color w:val="000000"/>
        </w:rPr>
      </w:pPr>
      <w:proofErr w:type="spellStart"/>
      <w:r w:rsidRPr="008D1FB0">
        <w:rPr>
          <w:b/>
          <w:iCs/>
          <w:color w:val="000000"/>
        </w:rPr>
        <w:t>Коченевского</w:t>
      </w:r>
      <w:proofErr w:type="spellEnd"/>
      <w:r w:rsidRPr="008D1FB0">
        <w:rPr>
          <w:b/>
          <w:iCs/>
          <w:color w:val="000000"/>
        </w:rPr>
        <w:t xml:space="preserve"> района Новосибирской области</w:t>
      </w:r>
    </w:p>
    <w:p w:rsidR="008D1FB0" w:rsidRPr="008D1FB0" w:rsidRDefault="008D1FB0" w:rsidP="008D1FB0">
      <w:pPr>
        <w:jc w:val="both"/>
        <w:rPr>
          <w:b/>
          <w:iCs/>
          <w:color w:val="000000"/>
        </w:rPr>
      </w:pPr>
    </w:p>
    <w:p w:rsidR="008D1FB0" w:rsidRPr="008D1FB0" w:rsidRDefault="008D1FB0" w:rsidP="008D1FB0">
      <w:pPr>
        <w:ind w:firstLine="561"/>
        <w:jc w:val="both"/>
        <w:rPr>
          <w:iCs/>
          <w:color w:val="000000"/>
        </w:rPr>
      </w:pPr>
      <w:r w:rsidRPr="008D1FB0">
        <w:rPr>
          <w:iCs/>
          <w:color w:val="000000"/>
        </w:rPr>
        <w:t xml:space="preserve">Администрация </w:t>
      </w:r>
      <w:proofErr w:type="spellStart"/>
      <w:r w:rsidRPr="008D1FB0">
        <w:rPr>
          <w:iCs/>
          <w:color w:val="000000"/>
        </w:rPr>
        <w:t>Коченевского</w:t>
      </w:r>
      <w:proofErr w:type="spellEnd"/>
      <w:r w:rsidRPr="008D1FB0">
        <w:rPr>
          <w:iCs/>
          <w:color w:val="000000"/>
        </w:rPr>
        <w:t xml:space="preserve"> района Новосибирской области сообщает о проведении открытого аукциона на право заключения договора аренды земельного участка, государственная собственность на который не разграничена.</w:t>
      </w:r>
    </w:p>
    <w:p w:rsidR="008D1FB0" w:rsidRPr="008D1FB0" w:rsidRDefault="008D1FB0" w:rsidP="008D1FB0">
      <w:pPr>
        <w:ind w:firstLine="561"/>
        <w:jc w:val="both"/>
        <w:rPr>
          <w:iCs/>
          <w:color w:val="000000"/>
        </w:rPr>
      </w:pPr>
      <w:r w:rsidRPr="008D1FB0">
        <w:rPr>
          <w:b/>
          <w:iCs/>
          <w:color w:val="000000"/>
        </w:rPr>
        <w:t>Организатор аукциона:</w:t>
      </w:r>
      <w:r w:rsidRPr="008D1FB0">
        <w:rPr>
          <w:iCs/>
          <w:color w:val="000000"/>
        </w:rPr>
        <w:t xml:space="preserve"> Администрация </w:t>
      </w:r>
      <w:proofErr w:type="spellStart"/>
      <w:r w:rsidRPr="008D1FB0">
        <w:rPr>
          <w:iCs/>
          <w:color w:val="000000"/>
        </w:rPr>
        <w:t>Коченевского</w:t>
      </w:r>
      <w:proofErr w:type="spellEnd"/>
      <w:r w:rsidRPr="008D1FB0">
        <w:rPr>
          <w:iCs/>
          <w:color w:val="000000"/>
        </w:rPr>
        <w:t xml:space="preserve"> района Новосибирской области.</w:t>
      </w:r>
    </w:p>
    <w:p w:rsidR="008D1FB0" w:rsidRPr="008D1FB0" w:rsidRDefault="008D1FB0" w:rsidP="008D1FB0">
      <w:pPr>
        <w:ind w:firstLine="561"/>
        <w:jc w:val="both"/>
        <w:rPr>
          <w:iCs/>
          <w:color w:val="000000"/>
        </w:rPr>
      </w:pPr>
      <w:r w:rsidRPr="008D1FB0">
        <w:rPr>
          <w:iCs/>
          <w:color w:val="000000"/>
        </w:rPr>
        <w:t xml:space="preserve">Месторасположение: 632640, Новосибирская область, </w:t>
      </w:r>
      <w:proofErr w:type="spellStart"/>
      <w:r w:rsidRPr="008D1FB0">
        <w:rPr>
          <w:iCs/>
          <w:color w:val="000000"/>
        </w:rPr>
        <w:t>Коченевский</w:t>
      </w:r>
      <w:proofErr w:type="spellEnd"/>
      <w:r w:rsidRPr="008D1FB0">
        <w:rPr>
          <w:iCs/>
          <w:color w:val="000000"/>
        </w:rPr>
        <w:t xml:space="preserve"> район, </w:t>
      </w:r>
      <w:proofErr w:type="spellStart"/>
      <w:r w:rsidRPr="008D1FB0">
        <w:rPr>
          <w:iCs/>
          <w:color w:val="000000"/>
        </w:rPr>
        <w:t>р.п</w:t>
      </w:r>
      <w:proofErr w:type="spellEnd"/>
      <w:r w:rsidRPr="008D1FB0">
        <w:rPr>
          <w:iCs/>
          <w:color w:val="000000"/>
        </w:rPr>
        <w:t xml:space="preserve">. Коченево, ул. </w:t>
      </w:r>
      <w:proofErr w:type="gramStart"/>
      <w:r w:rsidRPr="008D1FB0">
        <w:rPr>
          <w:iCs/>
          <w:color w:val="000000"/>
        </w:rPr>
        <w:t>Октябрьская</w:t>
      </w:r>
      <w:proofErr w:type="gramEnd"/>
      <w:r w:rsidRPr="008D1FB0">
        <w:rPr>
          <w:iCs/>
          <w:color w:val="000000"/>
        </w:rPr>
        <w:t>, 43.</w:t>
      </w:r>
    </w:p>
    <w:p w:rsidR="008D1FB0" w:rsidRPr="008D1FB0" w:rsidRDefault="008D1FB0" w:rsidP="008D1FB0">
      <w:pPr>
        <w:spacing w:before="15" w:after="15"/>
        <w:ind w:left="15" w:right="15" w:firstLine="546"/>
        <w:jc w:val="both"/>
        <w:outlineLvl w:val="0"/>
        <w:rPr>
          <w:color w:val="000000"/>
        </w:rPr>
      </w:pPr>
      <w:r w:rsidRPr="008D1FB0">
        <w:rPr>
          <w:color w:val="000000"/>
        </w:rPr>
        <w:t>Контактные телефоны организатора аукциона: 8(383-51)231-67.</w:t>
      </w:r>
    </w:p>
    <w:p w:rsidR="008D1FB0" w:rsidRPr="008D1FB0" w:rsidRDefault="008D1FB0" w:rsidP="008D1FB0">
      <w:pPr>
        <w:shd w:val="clear" w:color="auto" w:fill="FFFFFF"/>
        <w:spacing w:before="15" w:after="15"/>
        <w:ind w:left="15" w:right="15" w:firstLine="225"/>
        <w:jc w:val="both"/>
        <w:rPr>
          <w:color w:val="000000"/>
        </w:rPr>
      </w:pPr>
      <w:r w:rsidRPr="008D1FB0">
        <w:rPr>
          <w:color w:val="000000"/>
        </w:rPr>
        <w:t xml:space="preserve">    Аукцион на </w:t>
      </w:r>
      <w:r w:rsidRPr="008D1FB0">
        <w:rPr>
          <w:iCs/>
          <w:color w:val="000000"/>
        </w:rPr>
        <w:t xml:space="preserve">право заключения договора аренды земельного участка, </w:t>
      </w:r>
      <w:r w:rsidRPr="008D1FB0">
        <w:rPr>
          <w:color w:val="000000"/>
        </w:rPr>
        <w:t xml:space="preserve">состоится </w:t>
      </w:r>
      <w:r w:rsidRPr="008D1FB0">
        <w:rPr>
          <w:b/>
        </w:rPr>
        <w:t>26.04.2019</w:t>
      </w:r>
      <w:r w:rsidRPr="008D1FB0">
        <w:rPr>
          <w:color w:val="000000"/>
        </w:rPr>
        <w:t xml:space="preserve"> в </w:t>
      </w:r>
      <w:r w:rsidRPr="008D1FB0">
        <w:rPr>
          <w:b/>
          <w:bCs/>
          <w:color w:val="000000"/>
        </w:rPr>
        <w:t xml:space="preserve">10:00 </w:t>
      </w:r>
      <w:r w:rsidRPr="008D1FB0">
        <w:rPr>
          <w:color w:val="000000"/>
        </w:rPr>
        <w:t xml:space="preserve">по адресу: Новосибирская область, </w:t>
      </w:r>
      <w:proofErr w:type="spellStart"/>
      <w:r w:rsidRPr="008D1FB0">
        <w:rPr>
          <w:color w:val="000000"/>
        </w:rPr>
        <w:t>Коченевский</w:t>
      </w:r>
      <w:proofErr w:type="spellEnd"/>
      <w:r w:rsidRPr="008D1FB0">
        <w:rPr>
          <w:color w:val="000000"/>
        </w:rPr>
        <w:t xml:space="preserve"> район, </w:t>
      </w:r>
      <w:proofErr w:type="spellStart"/>
      <w:r w:rsidRPr="008D1FB0">
        <w:rPr>
          <w:color w:val="000000"/>
        </w:rPr>
        <w:t>р.п</w:t>
      </w:r>
      <w:proofErr w:type="spellEnd"/>
      <w:r w:rsidRPr="008D1FB0">
        <w:rPr>
          <w:color w:val="000000"/>
        </w:rPr>
        <w:t xml:space="preserve">. Коченево, ул. </w:t>
      </w:r>
      <w:proofErr w:type="gramStart"/>
      <w:r w:rsidRPr="008D1FB0">
        <w:rPr>
          <w:color w:val="000000"/>
        </w:rPr>
        <w:t>Октябрьская</w:t>
      </w:r>
      <w:proofErr w:type="gramEnd"/>
      <w:r w:rsidRPr="008D1FB0">
        <w:rPr>
          <w:color w:val="000000"/>
        </w:rPr>
        <w:t xml:space="preserve">, 43, </w:t>
      </w:r>
      <w:proofErr w:type="spellStart"/>
      <w:r w:rsidRPr="008D1FB0">
        <w:rPr>
          <w:color w:val="000000"/>
        </w:rPr>
        <w:t>каб</w:t>
      </w:r>
      <w:proofErr w:type="spellEnd"/>
      <w:r w:rsidRPr="008D1FB0">
        <w:rPr>
          <w:color w:val="000000"/>
        </w:rPr>
        <w:t>. №17.</w:t>
      </w:r>
    </w:p>
    <w:p w:rsidR="008D1FB0" w:rsidRPr="008D1FB0" w:rsidRDefault="008D1FB0" w:rsidP="008D1FB0">
      <w:pPr>
        <w:shd w:val="clear" w:color="auto" w:fill="FFFFFF"/>
        <w:spacing w:before="15" w:after="15"/>
        <w:ind w:left="15" w:right="15" w:firstLine="225"/>
        <w:jc w:val="both"/>
        <w:rPr>
          <w:color w:val="000000"/>
        </w:rPr>
      </w:pPr>
      <w:r w:rsidRPr="008D1FB0">
        <w:rPr>
          <w:color w:val="000000"/>
        </w:rPr>
        <w:t xml:space="preserve">   Регистрация участников производится в день проведения аукциона  </w:t>
      </w:r>
      <w:r w:rsidRPr="008D1FB0">
        <w:rPr>
          <w:b/>
          <w:color w:val="000000"/>
        </w:rPr>
        <w:t>26.04.2019</w:t>
      </w:r>
      <w:r w:rsidRPr="008D1FB0">
        <w:rPr>
          <w:color w:val="000000"/>
        </w:rPr>
        <w:t xml:space="preserve"> года с </w:t>
      </w:r>
      <w:r w:rsidRPr="008D1FB0">
        <w:rPr>
          <w:b/>
          <w:color w:val="000000"/>
        </w:rPr>
        <w:t>9 час. 00 мин</w:t>
      </w:r>
      <w:r w:rsidRPr="008D1FB0">
        <w:rPr>
          <w:color w:val="000000"/>
        </w:rPr>
        <w:t xml:space="preserve">. до </w:t>
      </w:r>
      <w:r w:rsidRPr="008D1FB0">
        <w:rPr>
          <w:b/>
          <w:color w:val="000000"/>
        </w:rPr>
        <w:t>09 час. 45 мин</w:t>
      </w:r>
      <w:r w:rsidRPr="008D1FB0">
        <w:rPr>
          <w:color w:val="000000"/>
        </w:rPr>
        <w:t xml:space="preserve">. по адресу: Новосибирская область, </w:t>
      </w:r>
      <w:proofErr w:type="spellStart"/>
      <w:r w:rsidRPr="008D1FB0">
        <w:rPr>
          <w:color w:val="000000"/>
        </w:rPr>
        <w:t>Коченевский</w:t>
      </w:r>
      <w:proofErr w:type="spellEnd"/>
      <w:r w:rsidRPr="008D1FB0">
        <w:rPr>
          <w:color w:val="000000"/>
        </w:rPr>
        <w:t xml:space="preserve">  район, </w:t>
      </w:r>
      <w:proofErr w:type="spellStart"/>
      <w:r w:rsidRPr="008D1FB0">
        <w:rPr>
          <w:color w:val="000000"/>
        </w:rPr>
        <w:t>р.п</w:t>
      </w:r>
      <w:proofErr w:type="spellEnd"/>
      <w:r w:rsidRPr="008D1FB0">
        <w:rPr>
          <w:color w:val="000000"/>
        </w:rPr>
        <w:t xml:space="preserve">. Коченево, ул. </w:t>
      </w:r>
      <w:proofErr w:type="gramStart"/>
      <w:r w:rsidRPr="008D1FB0">
        <w:rPr>
          <w:color w:val="000000"/>
        </w:rPr>
        <w:t>Октябрьская</w:t>
      </w:r>
      <w:proofErr w:type="gramEnd"/>
      <w:r w:rsidRPr="008D1FB0">
        <w:rPr>
          <w:color w:val="000000"/>
        </w:rPr>
        <w:t xml:space="preserve">, 51,   2 этаж, </w:t>
      </w:r>
      <w:proofErr w:type="spellStart"/>
      <w:r w:rsidRPr="008D1FB0">
        <w:rPr>
          <w:color w:val="000000"/>
        </w:rPr>
        <w:t>каб</w:t>
      </w:r>
      <w:proofErr w:type="spellEnd"/>
      <w:r w:rsidRPr="008D1FB0">
        <w:rPr>
          <w:color w:val="000000"/>
        </w:rPr>
        <w:t>. № 210.</w:t>
      </w:r>
    </w:p>
    <w:p w:rsidR="008D1FB0" w:rsidRPr="008D1FB0" w:rsidRDefault="008D1FB0" w:rsidP="008D1FB0">
      <w:pPr>
        <w:spacing w:before="15" w:after="15"/>
        <w:ind w:left="15" w:right="15" w:firstLine="225"/>
        <w:jc w:val="both"/>
        <w:rPr>
          <w:color w:val="000000"/>
        </w:rPr>
      </w:pPr>
      <w:r w:rsidRPr="008D1FB0">
        <w:rPr>
          <w:color w:val="000000"/>
        </w:rPr>
        <w:t xml:space="preserve">   </w:t>
      </w:r>
      <w:r w:rsidRPr="008D1FB0">
        <w:rPr>
          <w:b/>
          <w:color w:val="000000"/>
        </w:rPr>
        <w:t>Форма торгов</w:t>
      </w:r>
      <w:r w:rsidRPr="008D1FB0">
        <w:rPr>
          <w:color w:val="000000"/>
        </w:rPr>
        <w:t xml:space="preserve"> - аукцион, открытый по составу участников на право заключения договора аренды земельного участка.</w:t>
      </w:r>
    </w:p>
    <w:p w:rsidR="008D1FB0" w:rsidRPr="008D1FB0" w:rsidRDefault="008D1FB0" w:rsidP="008D1FB0">
      <w:pPr>
        <w:spacing w:before="15" w:after="15"/>
        <w:ind w:left="15" w:right="15" w:firstLine="225"/>
        <w:jc w:val="both"/>
        <w:rPr>
          <w:color w:val="000000"/>
        </w:rPr>
      </w:pPr>
      <w:r w:rsidRPr="008D1FB0">
        <w:rPr>
          <w:b/>
          <w:color w:val="000000"/>
        </w:rPr>
        <w:t xml:space="preserve">   </w:t>
      </w:r>
      <w:r w:rsidRPr="008D1FB0">
        <w:rPr>
          <w:b/>
          <w:bCs/>
          <w:color w:val="000000"/>
        </w:rPr>
        <w:t>Предмет аукциона</w:t>
      </w:r>
      <w:r w:rsidRPr="008D1FB0">
        <w:rPr>
          <w:color w:val="000000"/>
        </w:rPr>
        <w:t>: право на заключение договора аренды земельного участка.</w:t>
      </w:r>
    </w:p>
    <w:p w:rsidR="008D1FB0" w:rsidRPr="008D1FB0" w:rsidRDefault="008D1FB0" w:rsidP="008D1FB0">
      <w:pPr>
        <w:spacing w:before="15" w:after="15"/>
        <w:ind w:left="15" w:right="15" w:firstLine="225"/>
        <w:jc w:val="both"/>
        <w:rPr>
          <w:color w:val="000000"/>
        </w:rPr>
      </w:pPr>
      <w:r w:rsidRPr="008D1FB0">
        <w:rPr>
          <w:color w:val="000000"/>
        </w:rPr>
        <w:t xml:space="preserve">      </w:t>
      </w:r>
      <w:proofErr w:type="gramStart"/>
      <w:r w:rsidRPr="008D1FB0">
        <w:rPr>
          <w:color w:val="000000"/>
        </w:rPr>
        <w:t xml:space="preserve">Аукцион проводится в соответствии с Земельным Кодексом Российской Федерации,  </w:t>
      </w:r>
      <w:r w:rsidRPr="008D1FB0">
        <w:rPr>
          <w:bCs/>
          <w:color w:val="000000"/>
          <w:shd w:val="clear" w:color="auto" w:fill="FFFFFF"/>
        </w:rPr>
        <w:t>Гражданским Кодексом</w:t>
      </w:r>
      <w:r w:rsidRPr="008D1FB0">
        <w:rPr>
          <w:color w:val="000000"/>
          <w:shd w:val="clear" w:color="auto" w:fill="FFFFFF"/>
        </w:rPr>
        <w:t> Российской Федерации</w:t>
      </w:r>
      <w:r w:rsidRPr="008D1FB0">
        <w:rPr>
          <w:color w:val="000000"/>
        </w:rPr>
        <w:t xml:space="preserve">, Положением «О порядке предоставления земельных участков на территории муниципального образования </w:t>
      </w:r>
      <w:proofErr w:type="spellStart"/>
      <w:r w:rsidRPr="008D1FB0">
        <w:rPr>
          <w:color w:val="000000"/>
        </w:rPr>
        <w:t>Коченевский</w:t>
      </w:r>
      <w:proofErr w:type="spellEnd"/>
      <w:r w:rsidRPr="008D1FB0">
        <w:rPr>
          <w:color w:val="000000"/>
        </w:rPr>
        <w:t xml:space="preserve"> район Новосибирской области», принятым третьей сессией Совета депутатов </w:t>
      </w:r>
      <w:proofErr w:type="spellStart"/>
      <w:r w:rsidRPr="008D1FB0">
        <w:rPr>
          <w:color w:val="000000"/>
        </w:rPr>
        <w:t>Коченевского</w:t>
      </w:r>
      <w:proofErr w:type="spellEnd"/>
      <w:r w:rsidRPr="008D1FB0">
        <w:rPr>
          <w:color w:val="000000"/>
        </w:rPr>
        <w:t xml:space="preserve"> района Новосибирской области от 23.12.2015 № 32, распоряжением администрации </w:t>
      </w:r>
      <w:proofErr w:type="spellStart"/>
      <w:r w:rsidRPr="008D1FB0">
        <w:rPr>
          <w:color w:val="000000"/>
        </w:rPr>
        <w:t>Коченевского</w:t>
      </w:r>
      <w:proofErr w:type="spellEnd"/>
      <w:r w:rsidRPr="008D1FB0">
        <w:rPr>
          <w:color w:val="000000"/>
        </w:rPr>
        <w:t xml:space="preserve"> района Новосибирской области от 06.11.2018 № 741-р «Об организации и проведении  аукциона на право заключения договора аренды земельного участка</w:t>
      </w:r>
      <w:proofErr w:type="gramEnd"/>
      <w:r w:rsidRPr="008D1FB0">
        <w:rPr>
          <w:color w:val="000000"/>
        </w:rPr>
        <w:t xml:space="preserve">, расположенного на территории </w:t>
      </w:r>
      <w:proofErr w:type="spellStart"/>
      <w:r w:rsidRPr="008D1FB0">
        <w:rPr>
          <w:color w:val="000000"/>
        </w:rPr>
        <w:t>Федосихинского</w:t>
      </w:r>
      <w:proofErr w:type="spellEnd"/>
      <w:r w:rsidRPr="008D1FB0">
        <w:rPr>
          <w:color w:val="000000"/>
        </w:rPr>
        <w:t xml:space="preserve"> сельсовета </w:t>
      </w:r>
      <w:proofErr w:type="spellStart"/>
      <w:r w:rsidRPr="008D1FB0">
        <w:rPr>
          <w:color w:val="000000"/>
        </w:rPr>
        <w:t>Коченевского</w:t>
      </w:r>
      <w:proofErr w:type="spellEnd"/>
      <w:r w:rsidRPr="008D1FB0">
        <w:rPr>
          <w:color w:val="000000"/>
        </w:rPr>
        <w:t xml:space="preserve"> района Новосибирской области».</w:t>
      </w:r>
    </w:p>
    <w:p w:rsidR="008D1FB0" w:rsidRPr="008D1FB0" w:rsidRDefault="008D1FB0" w:rsidP="008D1FB0">
      <w:pPr>
        <w:spacing w:before="15" w:after="15"/>
        <w:ind w:left="15" w:right="15" w:firstLine="225"/>
        <w:jc w:val="both"/>
        <w:rPr>
          <w:color w:val="000000"/>
        </w:rPr>
      </w:pPr>
      <w:r w:rsidRPr="008D1FB0">
        <w:rPr>
          <w:color w:val="000000"/>
        </w:rPr>
        <w:t xml:space="preserve"> Ознакомление с земельными участками на местности будет проводиться каждый вторник, четверг, время ознакомления по согласованию с организатором аукциона.</w:t>
      </w:r>
    </w:p>
    <w:p w:rsidR="008D1FB0" w:rsidRPr="008D1FB0" w:rsidRDefault="008D1FB0" w:rsidP="008D1FB0">
      <w:pPr>
        <w:spacing w:before="15" w:after="15"/>
        <w:ind w:left="15" w:right="15" w:firstLine="225"/>
        <w:jc w:val="both"/>
        <w:rPr>
          <w:color w:val="000000"/>
        </w:rPr>
      </w:pPr>
      <w:r w:rsidRPr="008D1FB0">
        <w:rPr>
          <w:color w:val="000000"/>
        </w:rPr>
        <w:t xml:space="preserve">Заявки на участие в аукционе принимаются с </w:t>
      </w:r>
      <w:r w:rsidRPr="008D1FB0">
        <w:rPr>
          <w:b/>
          <w:color w:val="000000"/>
        </w:rPr>
        <w:t>25.03.2019 по 22.04.2019</w:t>
      </w:r>
      <w:r w:rsidRPr="008D1FB0">
        <w:rPr>
          <w:color w:val="000000"/>
        </w:rPr>
        <w:t>.</w:t>
      </w:r>
    </w:p>
    <w:p w:rsidR="008D1FB0" w:rsidRPr="008D1FB0" w:rsidRDefault="008D1FB0" w:rsidP="008D1FB0">
      <w:pPr>
        <w:spacing w:before="15" w:after="15"/>
        <w:ind w:left="15" w:right="15" w:firstLine="225"/>
        <w:jc w:val="both"/>
        <w:rPr>
          <w:color w:val="000000"/>
        </w:rPr>
      </w:pPr>
      <w:r w:rsidRPr="008D1FB0">
        <w:rPr>
          <w:color w:val="000000"/>
        </w:rPr>
        <w:t xml:space="preserve">Время и место приема заявок - рабочие дни с 9 час. 00 мин. до 16 час. 00 мин. по адресу: Новосибирская область, </w:t>
      </w:r>
      <w:proofErr w:type="spellStart"/>
      <w:r w:rsidRPr="008D1FB0">
        <w:rPr>
          <w:color w:val="000000"/>
        </w:rPr>
        <w:t>Коченёвский</w:t>
      </w:r>
      <w:proofErr w:type="spellEnd"/>
      <w:r w:rsidRPr="008D1FB0">
        <w:rPr>
          <w:color w:val="000000"/>
        </w:rPr>
        <w:t xml:space="preserve"> район, </w:t>
      </w:r>
      <w:proofErr w:type="spellStart"/>
      <w:r w:rsidRPr="008D1FB0">
        <w:rPr>
          <w:color w:val="000000"/>
        </w:rPr>
        <w:t>р.п</w:t>
      </w:r>
      <w:proofErr w:type="spellEnd"/>
      <w:r w:rsidRPr="008D1FB0">
        <w:rPr>
          <w:color w:val="000000"/>
        </w:rPr>
        <w:t xml:space="preserve">. Коченево, ул. </w:t>
      </w:r>
      <w:proofErr w:type="gramStart"/>
      <w:r w:rsidRPr="008D1FB0">
        <w:rPr>
          <w:color w:val="000000"/>
        </w:rPr>
        <w:t>Октябрьская</w:t>
      </w:r>
      <w:proofErr w:type="gramEnd"/>
      <w:r w:rsidRPr="008D1FB0">
        <w:rPr>
          <w:color w:val="000000"/>
        </w:rPr>
        <w:t>, 51, 2 этаж, отдел имущества и земельных отношений.</w:t>
      </w:r>
    </w:p>
    <w:p w:rsidR="008D1FB0" w:rsidRPr="008D1FB0" w:rsidRDefault="008D1FB0" w:rsidP="008D1FB0">
      <w:pPr>
        <w:spacing w:before="15" w:after="15"/>
        <w:ind w:left="15" w:right="15" w:firstLine="225"/>
        <w:jc w:val="both"/>
        <w:rPr>
          <w:color w:val="000000"/>
        </w:rPr>
      </w:pPr>
      <w:r w:rsidRPr="008D1FB0">
        <w:rPr>
          <w:color w:val="000000"/>
        </w:rPr>
        <w:t xml:space="preserve">Претендент может ознакомиться с документацией в отношении земельного участка в рабочие дни с 9 час. 00 мин. до 16 час. 00 мин. по адресу: Новосибирская область, </w:t>
      </w:r>
      <w:proofErr w:type="spellStart"/>
      <w:r w:rsidRPr="008D1FB0">
        <w:rPr>
          <w:color w:val="000000"/>
        </w:rPr>
        <w:t>Коченёвский</w:t>
      </w:r>
      <w:proofErr w:type="spellEnd"/>
      <w:r w:rsidRPr="008D1FB0">
        <w:rPr>
          <w:color w:val="000000"/>
        </w:rPr>
        <w:t xml:space="preserve"> район, </w:t>
      </w:r>
      <w:proofErr w:type="spellStart"/>
      <w:r w:rsidRPr="008D1FB0">
        <w:rPr>
          <w:color w:val="000000"/>
        </w:rPr>
        <w:t>р.п</w:t>
      </w:r>
      <w:proofErr w:type="spellEnd"/>
      <w:r w:rsidRPr="008D1FB0">
        <w:rPr>
          <w:color w:val="000000"/>
        </w:rPr>
        <w:t xml:space="preserve">. </w:t>
      </w:r>
      <w:proofErr w:type="spellStart"/>
      <w:r w:rsidRPr="008D1FB0">
        <w:rPr>
          <w:color w:val="000000"/>
        </w:rPr>
        <w:t>Коченёво</w:t>
      </w:r>
      <w:proofErr w:type="spellEnd"/>
      <w:r w:rsidRPr="008D1FB0">
        <w:rPr>
          <w:color w:val="000000"/>
        </w:rPr>
        <w:t xml:space="preserve">, ул. </w:t>
      </w:r>
      <w:proofErr w:type="gramStart"/>
      <w:r w:rsidRPr="008D1FB0">
        <w:rPr>
          <w:color w:val="000000"/>
        </w:rPr>
        <w:t>Октябрьская</w:t>
      </w:r>
      <w:proofErr w:type="gramEnd"/>
      <w:r w:rsidRPr="008D1FB0">
        <w:rPr>
          <w:color w:val="000000"/>
        </w:rPr>
        <w:t>, 51, второй этаж, отдел имущества и земельных отношений.</w:t>
      </w:r>
    </w:p>
    <w:p w:rsidR="008D1FB0" w:rsidRPr="008D1FB0" w:rsidRDefault="008D1FB0" w:rsidP="008D1FB0">
      <w:pPr>
        <w:spacing w:before="15" w:after="15"/>
        <w:ind w:left="15" w:right="15" w:firstLine="225"/>
        <w:jc w:val="both"/>
        <w:rPr>
          <w:color w:val="000000"/>
        </w:rPr>
      </w:pPr>
      <w:r w:rsidRPr="008D1FB0">
        <w:rPr>
          <w:b/>
          <w:color w:val="000000"/>
        </w:rPr>
        <w:t>Дата, время и место определения участников аукциона</w:t>
      </w:r>
      <w:r w:rsidRPr="008D1FB0">
        <w:rPr>
          <w:color w:val="000000"/>
        </w:rPr>
        <w:t xml:space="preserve"> – </w:t>
      </w:r>
      <w:r w:rsidRPr="008D1FB0">
        <w:rPr>
          <w:b/>
          <w:color w:val="000000"/>
        </w:rPr>
        <w:t>24.04.2019 года в 16 час.00</w:t>
      </w:r>
      <w:r w:rsidRPr="008D1FB0">
        <w:rPr>
          <w:color w:val="000000"/>
        </w:rPr>
        <w:t xml:space="preserve"> мин. по адресу: Новосибирская область, </w:t>
      </w:r>
      <w:proofErr w:type="spellStart"/>
      <w:r w:rsidRPr="008D1FB0">
        <w:rPr>
          <w:color w:val="000000"/>
        </w:rPr>
        <w:t>Коченевский</w:t>
      </w:r>
      <w:proofErr w:type="spellEnd"/>
      <w:r w:rsidRPr="008D1FB0">
        <w:rPr>
          <w:color w:val="000000"/>
        </w:rPr>
        <w:t xml:space="preserve"> район, </w:t>
      </w:r>
      <w:proofErr w:type="spellStart"/>
      <w:r w:rsidRPr="008D1FB0">
        <w:rPr>
          <w:color w:val="000000"/>
        </w:rPr>
        <w:t>р.п</w:t>
      </w:r>
      <w:proofErr w:type="spellEnd"/>
      <w:r w:rsidRPr="008D1FB0">
        <w:rPr>
          <w:color w:val="000000"/>
        </w:rPr>
        <w:t xml:space="preserve">. Коченево, ул. </w:t>
      </w:r>
      <w:proofErr w:type="gramStart"/>
      <w:r w:rsidRPr="008D1FB0">
        <w:rPr>
          <w:color w:val="000000"/>
        </w:rPr>
        <w:t>Октябрьская</w:t>
      </w:r>
      <w:proofErr w:type="gramEnd"/>
      <w:r w:rsidRPr="008D1FB0">
        <w:rPr>
          <w:color w:val="000000"/>
        </w:rPr>
        <w:t>, 43, кабинет № 17.</w:t>
      </w:r>
    </w:p>
    <w:p w:rsidR="008D1FB0" w:rsidRPr="008D1FB0" w:rsidRDefault="008D1FB0" w:rsidP="008D1FB0">
      <w:pPr>
        <w:spacing w:before="15" w:after="15"/>
        <w:ind w:left="15" w:right="15" w:firstLine="225"/>
        <w:jc w:val="both"/>
        <w:rPr>
          <w:color w:val="000000"/>
        </w:rPr>
      </w:pPr>
      <w:r w:rsidRPr="008D1FB0">
        <w:rPr>
          <w:b/>
          <w:color w:val="000000"/>
        </w:rPr>
        <w:lastRenderedPageBreak/>
        <w:t>Дата, время и место подведения итогов аукциона</w:t>
      </w:r>
      <w:r w:rsidRPr="008D1FB0">
        <w:rPr>
          <w:color w:val="000000"/>
        </w:rPr>
        <w:t xml:space="preserve"> – </w:t>
      </w:r>
      <w:r w:rsidRPr="008D1FB0">
        <w:rPr>
          <w:b/>
          <w:color w:val="000000"/>
        </w:rPr>
        <w:t>26.04.2019</w:t>
      </w:r>
      <w:r w:rsidRPr="008D1FB0">
        <w:rPr>
          <w:color w:val="000000"/>
        </w:rPr>
        <w:t xml:space="preserve"> года после завершения аукциона по адресу: Новосибирская область, </w:t>
      </w:r>
      <w:proofErr w:type="spellStart"/>
      <w:r w:rsidRPr="008D1FB0">
        <w:rPr>
          <w:color w:val="000000"/>
        </w:rPr>
        <w:t>Коченевский</w:t>
      </w:r>
      <w:proofErr w:type="spellEnd"/>
      <w:r w:rsidRPr="008D1FB0">
        <w:rPr>
          <w:color w:val="000000"/>
        </w:rPr>
        <w:t xml:space="preserve"> район, </w:t>
      </w:r>
      <w:proofErr w:type="spellStart"/>
      <w:r w:rsidRPr="008D1FB0">
        <w:rPr>
          <w:color w:val="000000"/>
        </w:rPr>
        <w:t>р.п</w:t>
      </w:r>
      <w:proofErr w:type="spellEnd"/>
      <w:r w:rsidRPr="008D1FB0">
        <w:rPr>
          <w:color w:val="000000"/>
        </w:rPr>
        <w:t xml:space="preserve">. Коченево, ул. </w:t>
      </w:r>
      <w:proofErr w:type="gramStart"/>
      <w:r w:rsidRPr="008D1FB0">
        <w:rPr>
          <w:color w:val="000000"/>
        </w:rPr>
        <w:t>Октябрьская</w:t>
      </w:r>
      <w:proofErr w:type="gramEnd"/>
      <w:r w:rsidRPr="008D1FB0">
        <w:rPr>
          <w:color w:val="000000"/>
        </w:rPr>
        <w:t xml:space="preserve">, 43, </w:t>
      </w:r>
      <w:proofErr w:type="spellStart"/>
      <w:r w:rsidRPr="008D1FB0">
        <w:rPr>
          <w:color w:val="000000"/>
        </w:rPr>
        <w:t>каб</w:t>
      </w:r>
      <w:proofErr w:type="spellEnd"/>
      <w:r w:rsidRPr="008D1FB0">
        <w:rPr>
          <w:color w:val="000000"/>
        </w:rPr>
        <w:t>. №17.</w:t>
      </w:r>
    </w:p>
    <w:p w:rsidR="008D1FB0" w:rsidRPr="008D1FB0" w:rsidRDefault="008D1FB0" w:rsidP="008D1FB0">
      <w:pPr>
        <w:spacing w:before="15" w:after="15"/>
        <w:ind w:left="15" w:right="15" w:firstLine="225"/>
        <w:jc w:val="both"/>
        <w:rPr>
          <w:color w:val="000000"/>
        </w:rPr>
      </w:pPr>
    </w:p>
    <w:p w:rsidR="008D1FB0" w:rsidRPr="008D1FB0" w:rsidRDefault="008D1FB0" w:rsidP="008D1FB0">
      <w:pPr>
        <w:spacing w:before="15" w:after="15"/>
        <w:ind w:left="15" w:right="15" w:firstLine="225"/>
        <w:jc w:val="both"/>
        <w:outlineLvl w:val="0"/>
        <w:rPr>
          <w:b/>
          <w:bCs/>
          <w:color w:val="000000"/>
        </w:rPr>
      </w:pPr>
      <w:r w:rsidRPr="008D1FB0">
        <w:rPr>
          <w:b/>
          <w:bCs/>
          <w:color w:val="000000"/>
        </w:rPr>
        <w:t>Сведения о выставляемых на аукцион земельных участках:</w:t>
      </w:r>
    </w:p>
    <w:p w:rsidR="008D1FB0" w:rsidRPr="008D1FB0" w:rsidRDefault="008D1FB0" w:rsidP="008D1FB0">
      <w:pPr>
        <w:spacing w:before="15" w:after="15"/>
        <w:ind w:left="15" w:right="15" w:firstLine="225"/>
        <w:jc w:val="both"/>
        <w:outlineLvl w:val="0"/>
        <w:rPr>
          <w:b/>
          <w:bCs/>
          <w:i/>
          <w:iCs/>
          <w:color w:val="000000"/>
        </w:rPr>
      </w:pPr>
    </w:p>
    <w:p w:rsidR="008D1FB0" w:rsidRPr="008D1FB0" w:rsidRDefault="008D1FB0" w:rsidP="008D1FB0">
      <w:pPr>
        <w:spacing w:before="15" w:after="15"/>
        <w:ind w:left="15" w:right="15" w:firstLine="225"/>
        <w:jc w:val="both"/>
        <w:outlineLvl w:val="0"/>
        <w:rPr>
          <w:color w:val="000000"/>
        </w:rPr>
      </w:pPr>
      <w:r w:rsidRPr="008D1FB0">
        <w:rPr>
          <w:b/>
          <w:bCs/>
          <w:i/>
          <w:iCs/>
          <w:color w:val="000000"/>
        </w:rPr>
        <w:t>ЛОТ № 1</w:t>
      </w:r>
    </w:p>
    <w:p w:rsidR="008D1FB0" w:rsidRPr="008D1FB0" w:rsidRDefault="008D1FB0" w:rsidP="008D1FB0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D1FB0">
        <w:rPr>
          <w:color w:val="000000"/>
        </w:rPr>
        <w:t xml:space="preserve">Площадь участка 205273 </w:t>
      </w:r>
      <w:proofErr w:type="spellStart"/>
      <w:r w:rsidRPr="008D1FB0">
        <w:rPr>
          <w:color w:val="000000"/>
        </w:rPr>
        <w:t>кв.м</w:t>
      </w:r>
      <w:proofErr w:type="spellEnd"/>
      <w:r w:rsidRPr="008D1FB0">
        <w:rPr>
          <w:color w:val="000000"/>
        </w:rPr>
        <w:t xml:space="preserve">. Кадастровый номер 54:11:028120:715. Категория земель – земли сельскохозяйственного назначения. Земельный участок, государственная собственность на который не разграничена. Разрешенное использование – для ведения рыбоводства. Местоположение: Новосибирская область, </w:t>
      </w:r>
      <w:proofErr w:type="spellStart"/>
      <w:r w:rsidRPr="008D1FB0">
        <w:rPr>
          <w:color w:val="000000"/>
        </w:rPr>
        <w:t>Коченевский</w:t>
      </w:r>
      <w:proofErr w:type="spellEnd"/>
      <w:r w:rsidRPr="008D1FB0">
        <w:rPr>
          <w:color w:val="000000"/>
        </w:rPr>
        <w:t xml:space="preserve"> район, с. </w:t>
      </w:r>
      <w:proofErr w:type="spellStart"/>
      <w:r w:rsidRPr="008D1FB0">
        <w:rPr>
          <w:color w:val="000000"/>
        </w:rPr>
        <w:t>Федосиха</w:t>
      </w:r>
      <w:proofErr w:type="spellEnd"/>
      <w:r w:rsidRPr="008D1FB0">
        <w:rPr>
          <w:color w:val="000000"/>
        </w:rPr>
        <w:t>. Существующие обременения (ограничения): не зарегистрированы.</w:t>
      </w:r>
    </w:p>
    <w:p w:rsidR="008D1FB0" w:rsidRPr="008D1FB0" w:rsidRDefault="008D1FB0" w:rsidP="008D1FB0">
      <w:pPr>
        <w:spacing w:before="15" w:after="15"/>
        <w:ind w:left="15" w:right="15" w:firstLine="225"/>
        <w:jc w:val="both"/>
        <w:rPr>
          <w:color w:val="000000"/>
        </w:rPr>
      </w:pPr>
      <w:r w:rsidRPr="008D1FB0">
        <w:rPr>
          <w:color w:val="000000"/>
        </w:rPr>
        <w:t xml:space="preserve">Начальный размер годовой арендной платы – 10 300 (десять тысяч триста) рублей 00 копеек. Задаток – 10 300 (десять тысяч триста) рублей 00 копеек. Шаг аукциона – 300 (триста) рублей 00 копеек. Рыночная стоимость годовой арендной платы определена на основании отчёта № 159/2018 И.П. </w:t>
      </w:r>
      <w:proofErr w:type="spellStart"/>
      <w:r w:rsidRPr="008D1FB0">
        <w:rPr>
          <w:color w:val="000000"/>
        </w:rPr>
        <w:t>Жирнов</w:t>
      </w:r>
      <w:proofErr w:type="spellEnd"/>
      <w:r w:rsidRPr="008D1FB0">
        <w:rPr>
          <w:color w:val="000000"/>
        </w:rPr>
        <w:t xml:space="preserve"> Ю.П. </w:t>
      </w:r>
    </w:p>
    <w:p w:rsidR="008D1FB0" w:rsidRPr="008D1FB0" w:rsidRDefault="008D1FB0" w:rsidP="008D1FB0">
      <w:pPr>
        <w:spacing w:before="15" w:after="15"/>
        <w:ind w:left="15" w:right="15" w:firstLine="225"/>
        <w:jc w:val="both"/>
        <w:rPr>
          <w:color w:val="000000"/>
        </w:rPr>
      </w:pPr>
      <w:r w:rsidRPr="008D1FB0">
        <w:rPr>
          <w:color w:val="000000"/>
        </w:rPr>
        <w:t xml:space="preserve">Срок аренды: </w:t>
      </w:r>
      <w:r w:rsidRPr="008D1FB0">
        <w:t>10</w:t>
      </w:r>
      <w:r w:rsidRPr="008D1FB0">
        <w:rPr>
          <w:color w:val="FF0000"/>
        </w:rPr>
        <w:t xml:space="preserve"> </w:t>
      </w:r>
      <w:r w:rsidRPr="008D1FB0">
        <w:rPr>
          <w:color w:val="000000"/>
        </w:rPr>
        <w:t>лет. Арендная плата вносится ежеквартально не позднее 10 числа месяца следующего за отчётным кварталом.</w:t>
      </w:r>
    </w:p>
    <w:p w:rsidR="008D1FB0" w:rsidRPr="008D1FB0" w:rsidRDefault="008D1FB0" w:rsidP="008D1FB0">
      <w:pPr>
        <w:spacing w:before="15" w:after="15"/>
        <w:ind w:left="15" w:right="15" w:firstLine="225"/>
        <w:jc w:val="both"/>
        <w:rPr>
          <w:color w:val="000000"/>
        </w:rPr>
      </w:pPr>
      <w:r w:rsidRPr="008D1FB0">
        <w:rPr>
          <w:color w:val="000000"/>
          <w:sz w:val="23"/>
          <w:szCs w:val="23"/>
        </w:rPr>
        <w:t>Для участия в аукционе заявители представляют следующие документы:</w:t>
      </w:r>
    </w:p>
    <w:p w:rsidR="008D1FB0" w:rsidRPr="008D1FB0" w:rsidRDefault="008D1FB0" w:rsidP="008D1FB0">
      <w:pPr>
        <w:suppressAutoHyphens/>
        <w:spacing w:line="240" w:lineRule="atLeast"/>
        <w:ind w:firstLine="709"/>
        <w:rPr>
          <w:color w:val="000000"/>
        </w:rPr>
      </w:pPr>
      <w:r w:rsidRPr="008D1FB0">
        <w:rPr>
          <w:color w:val="000000"/>
        </w:rPr>
        <w:t>1) заявка на участие в аукционе по установленной форме (приложение №1);</w:t>
      </w:r>
    </w:p>
    <w:p w:rsidR="008D1FB0" w:rsidRPr="008D1FB0" w:rsidRDefault="008D1FB0" w:rsidP="008D1FB0">
      <w:pPr>
        <w:suppressAutoHyphens/>
        <w:spacing w:line="240" w:lineRule="atLeast"/>
        <w:ind w:firstLine="709"/>
        <w:rPr>
          <w:color w:val="000000"/>
        </w:rPr>
      </w:pPr>
      <w:r w:rsidRPr="008D1FB0">
        <w:rPr>
          <w:color w:val="000000"/>
        </w:rPr>
        <w:t>2) копия документа, удостоверяющего личность заявителя (для граждан);</w:t>
      </w:r>
    </w:p>
    <w:p w:rsidR="008D1FB0" w:rsidRPr="008D1FB0" w:rsidRDefault="008D1FB0" w:rsidP="008D1FB0">
      <w:pPr>
        <w:suppressAutoHyphens/>
        <w:spacing w:line="240" w:lineRule="atLeast"/>
        <w:ind w:firstLine="709"/>
        <w:rPr>
          <w:color w:val="000000"/>
        </w:rPr>
      </w:pPr>
      <w:r w:rsidRPr="008D1FB0">
        <w:rPr>
          <w:color w:val="000000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D1FB0" w:rsidRPr="008D1FB0" w:rsidRDefault="008D1FB0" w:rsidP="008D1FB0">
      <w:pPr>
        <w:suppressAutoHyphens/>
        <w:spacing w:line="240" w:lineRule="atLeast"/>
        <w:ind w:firstLine="709"/>
        <w:rPr>
          <w:color w:val="000000"/>
        </w:rPr>
      </w:pPr>
      <w:r w:rsidRPr="008D1FB0">
        <w:rPr>
          <w:color w:val="000000"/>
        </w:rPr>
        <w:t>4) документы, подтверждающие внесение задатка.</w:t>
      </w:r>
    </w:p>
    <w:p w:rsidR="008D1FB0" w:rsidRPr="008D1FB0" w:rsidRDefault="008D1FB0" w:rsidP="008D1FB0">
      <w:pPr>
        <w:suppressAutoHyphens/>
        <w:spacing w:line="240" w:lineRule="atLeast"/>
        <w:ind w:firstLine="709"/>
        <w:rPr>
          <w:color w:val="000000"/>
        </w:rPr>
      </w:pPr>
      <w:r w:rsidRPr="008D1FB0">
        <w:rPr>
          <w:color w:val="000000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8D1FB0" w:rsidRPr="008D1FB0" w:rsidRDefault="008D1FB0" w:rsidP="008D1FB0">
      <w:pPr>
        <w:suppressAutoHyphens/>
        <w:spacing w:line="240" w:lineRule="atLeast"/>
        <w:ind w:firstLine="709"/>
        <w:rPr>
          <w:color w:val="000000"/>
        </w:rPr>
      </w:pPr>
      <w:r w:rsidRPr="008D1FB0">
        <w:rPr>
          <w:color w:val="000000"/>
        </w:rPr>
        <w:t>В случае подачи заявки представителем заявителя предъявляется оригинал доверенности.</w:t>
      </w:r>
    </w:p>
    <w:p w:rsidR="008D1FB0" w:rsidRPr="008D1FB0" w:rsidRDefault="008D1FB0" w:rsidP="008D1FB0">
      <w:pPr>
        <w:suppressAutoHyphens/>
        <w:spacing w:line="240" w:lineRule="atLeast"/>
        <w:ind w:firstLine="709"/>
        <w:rPr>
          <w:color w:val="000000"/>
        </w:rPr>
      </w:pPr>
      <w:r w:rsidRPr="008D1FB0">
        <w:rPr>
          <w:color w:val="000000"/>
        </w:rPr>
        <w:t>Один заявитель вправе подать только одну заявку на участие в аукционе.</w:t>
      </w:r>
    </w:p>
    <w:p w:rsidR="008D1FB0" w:rsidRPr="008D1FB0" w:rsidRDefault="008D1FB0" w:rsidP="008D1FB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2"/>
          <w:szCs w:val="22"/>
        </w:rPr>
      </w:pPr>
      <w:r w:rsidRPr="008D1FB0">
        <w:rPr>
          <w:rFonts w:eastAsia="MS Mincho"/>
          <w:color w:val="000000"/>
          <w:sz w:val="23"/>
          <w:szCs w:val="23"/>
          <w:lang w:eastAsia="ja-JP"/>
        </w:rPr>
        <w:t xml:space="preserve">Заявитель становится участником аукциона с момента подписания организатором аукциона протокола рассмотрения заявок. </w:t>
      </w:r>
      <w:r w:rsidRPr="008D1FB0">
        <w:rPr>
          <w:rFonts w:eastAsia="Calibri"/>
          <w:color w:val="000000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8D1FB0">
        <w:rPr>
          <w:rFonts w:eastAsia="Calibri"/>
          <w:color w:val="000000"/>
          <w:sz w:val="22"/>
          <w:szCs w:val="22"/>
        </w:rPr>
        <w:t>позднее</w:t>
      </w:r>
      <w:proofErr w:type="gramEnd"/>
      <w:r w:rsidRPr="008D1FB0">
        <w:rPr>
          <w:rFonts w:eastAsia="Calibri"/>
          <w:color w:val="000000"/>
          <w:sz w:val="22"/>
          <w:szCs w:val="22"/>
        </w:rPr>
        <w:t xml:space="preserve"> чем на следующий день после дня подписания протокола</w:t>
      </w:r>
      <w:r w:rsidRPr="008D1FB0">
        <w:rPr>
          <w:rFonts w:eastAsia="MS Mincho"/>
          <w:color w:val="000000"/>
          <w:sz w:val="23"/>
          <w:szCs w:val="23"/>
          <w:lang w:eastAsia="ja-JP"/>
        </w:rPr>
        <w:t xml:space="preserve">. </w:t>
      </w:r>
      <w:r w:rsidRPr="008D1FB0">
        <w:rPr>
          <w:rFonts w:eastAsia="Calibri"/>
          <w:color w:val="000000"/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</w:t>
      </w:r>
      <w:r w:rsidRPr="008D1FB0">
        <w:rPr>
          <w:rFonts w:eastAsia="MS Mincho"/>
          <w:color w:val="000000"/>
          <w:sz w:val="23"/>
          <w:szCs w:val="23"/>
          <w:lang w:eastAsia="ja-JP"/>
        </w:rPr>
        <w:t>. Заявитель имеет право отозвать принятую организатором аукциона заявку до дня окончания срока приёма заявок, уведомив об этом в письменной форме организатора аукциона.</w:t>
      </w:r>
    </w:p>
    <w:p w:rsidR="008D1FB0" w:rsidRPr="008D1FB0" w:rsidRDefault="008D1FB0" w:rsidP="008D1FB0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 w:rsidRPr="008D1FB0">
        <w:rPr>
          <w:color w:val="000000"/>
          <w:sz w:val="23"/>
          <w:szCs w:val="23"/>
        </w:rPr>
        <w:t xml:space="preserve">Организатор аукциона ведёт протокол аукциона, в котором фиксируется последнее предложение о размере арендной платы. 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  <w:r w:rsidRPr="008D1FB0">
        <w:rPr>
          <w:color w:val="000000"/>
        </w:rPr>
        <w:t>Победитель аукциона обязан заключить договор аренды земельного участка не ранее чем через десять дней со дня размещения информации о результатах аукциона на официальном сайте, но не позднее чем через тридцать дней со дня направления ему организатором аукциона проекта указанного договора.</w:t>
      </w:r>
      <w:r w:rsidRPr="008D1FB0">
        <w:rPr>
          <w:bCs/>
          <w:color w:val="000000"/>
        </w:rPr>
        <w:t xml:space="preserve"> Проект договора </w:t>
      </w:r>
      <w:r w:rsidRPr="008D1FB0">
        <w:rPr>
          <w:color w:val="000000"/>
        </w:rPr>
        <w:t>аренды земельного участка (приложение № 2)</w:t>
      </w:r>
      <w:r w:rsidRPr="008D1FB0">
        <w:rPr>
          <w:color w:val="000000"/>
          <w:sz w:val="23"/>
          <w:szCs w:val="23"/>
        </w:rPr>
        <w:t>.</w:t>
      </w:r>
    </w:p>
    <w:p w:rsidR="008D1FB0" w:rsidRPr="008D1FB0" w:rsidRDefault="008D1FB0" w:rsidP="008D1FB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2"/>
          <w:szCs w:val="22"/>
        </w:rPr>
      </w:pPr>
      <w:r w:rsidRPr="008D1FB0">
        <w:rPr>
          <w:rFonts w:eastAsia="Calibri"/>
          <w:color w:val="000000"/>
          <w:sz w:val="22"/>
          <w:szCs w:val="22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8D1FB0" w:rsidRPr="008D1FB0" w:rsidRDefault="008D1FB0" w:rsidP="008D1FB0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 w:rsidRPr="008D1FB0">
        <w:rPr>
          <w:color w:val="000000"/>
          <w:sz w:val="23"/>
          <w:szCs w:val="23"/>
        </w:rPr>
        <w:t xml:space="preserve">Существенные условия договора: победитель аукциона несет все расходы, связанные с проектно-изыскательскими, строительными работами по обеспечению внешних инженерных сетей в соответствии с генеральным планом застройки, а также расходы по государственной регистрации права аренды  на земельный участок в </w:t>
      </w:r>
      <w:r w:rsidRPr="008D1FB0">
        <w:rPr>
          <w:bCs/>
          <w:iCs/>
          <w:color w:val="000000"/>
          <w:sz w:val="23"/>
          <w:szCs w:val="23"/>
        </w:rPr>
        <w:t>Управлении Федеральной службы государственной регистрации, кадастра и картографии по Новосибирской области</w:t>
      </w:r>
      <w:r w:rsidRPr="008D1FB0">
        <w:rPr>
          <w:color w:val="000000"/>
          <w:sz w:val="23"/>
          <w:szCs w:val="23"/>
        </w:rPr>
        <w:t>.</w:t>
      </w:r>
    </w:p>
    <w:p w:rsidR="008D1FB0" w:rsidRPr="008D1FB0" w:rsidRDefault="008D1FB0" w:rsidP="008D1FB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3"/>
          <w:szCs w:val="23"/>
        </w:rPr>
      </w:pPr>
      <w:r w:rsidRPr="008D1FB0">
        <w:rPr>
          <w:color w:val="000000"/>
          <w:sz w:val="23"/>
          <w:szCs w:val="23"/>
        </w:rPr>
        <w:t xml:space="preserve">      Организатор аукциона вправе отказаться от проведения аукциона не позднее, чем за три дня до наступления даты проведения аукциона. </w:t>
      </w:r>
      <w:r w:rsidRPr="008D1FB0">
        <w:rPr>
          <w:rFonts w:eastAsia="Calibri"/>
          <w:color w:val="000000"/>
          <w:sz w:val="23"/>
          <w:szCs w:val="23"/>
        </w:rPr>
        <w:t>Извещение об отказе в проведен</w:t>
      </w:r>
      <w:proofErr w:type="gramStart"/>
      <w:r w:rsidRPr="008D1FB0">
        <w:rPr>
          <w:rFonts w:eastAsia="Calibri"/>
          <w:color w:val="000000"/>
          <w:sz w:val="23"/>
          <w:szCs w:val="23"/>
        </w:rPr>
        <w:t>ии ау</w:t>
      </w:r>
      <w:proofErr w:type="gramEnd"/>
      <w:r w:rsidRPr="008D1FB0">
        <w:rPr>
          <w:rFonts w:eastAsia="Calibri"/>
          <w:color w:val="000000"/>
          <w:sz w:val="23"/>
          <w:szCs w:val="23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8D1FB0">
        <w:rPr>
          <w:rFonts w:eastAsia="Calibri"/>
          <w:color w:val="000000"/>
          <w:sz w:val="23"/>
          <w:szCs w:val="23"/>
        </w:rPr>
        <w:t>ии ау</w:t>
      </w:r>
      <w:proofErr w:type="gramEnd"/>
      <w:r w:rsidRPr="008D1FB0">
        <w:rPr>
          <w:rFonts w:eastAsia="Calibri"/>
          <w:color w:val="000000"/>
          <w:sz w:val="23"/>
          <w:szCs w:val="23"/>
        </w:rPr>
        <w:t>кциона обязан известить участников аукциона об отказе в проведении аукциона</w:t>
      </w:r>
      <w:r w:rsidRPr="008D1FB0">
        <w:rPr>
          <w:color w:val="000000"/>
          <w:sz w:val="23"/>
          <w:szCs w:val="23"/>
        </w:rPr>
        <w:t>.</w:t>
      </w:r>
    </w:p>
    <w:p w:rsidR="008D1FB0" w:rsidRPr="008D1FB0" w:rsidRDefault="008D1FB0" w:rsidP="008D1FB0">
      <w:pPr>
        <w:autoSpaceDE w:val="0"/>
        <w:autoSpaceDN w:val="0"/>
        <w:adjustRightInd w:val="0"/>
        <w:ind w:firstLine="540"/>
        <w:jc w:val="both"/>
        <w:rPr>
          <w:noProof/>
          <w:color w:val="000000"/>
          <w:sz w:val="23"/>
          <w:szCs w:val="23"/>
        </w:rPr>
      </w:pPr>
      <w:r w:rsidRPr="008D1FB0">
        <w:rPr>
          <w:color w:val="000000"/>
          <w:sz w:val="23"/>
          <w:szCs w:val="23"/>
        </w:rPr>
        <w:lastRenderedPageBreak/>
        <w:t>Задаток вносится до момента окончания приема заявок на участие в аукционе по следующим реквизитам:  УФК по Новосибирской области (</w:t>
      </w:r>
      <w:r w:rsidRPr="008D1FB0">
        <w:rPr>
          <w:noProof/>
          <w:color w:val="000000"/>
          <w:sz w:val="23"/>
          <w:szCs w:val="23"/>
        </w:rPr>
        <w:t xml:space="preserve">Администрация Коченёвского района), р/счёт № </w:t>
      </w:r>
      <w:r w:rsidRPr="008D1FB0">
        <w:rPr>
          <w:color w:val="000000"/>
          <w:sz w:val="23"/>
          <w:szCs w:val="23"/>
        </w:rPr>
        <w:t>40302810450043000398</w:t>
      </w:r>
      <w:r w:rsidRPr="008D1FB0">
        <w:rPr>
          <w:noProof/>
          <w:color w:val="000000"/>
          <w:sz w:val="23"/>
          <w:szCs w:val="23"/>
        </w:rPr>
        <w:t xml:space="preserve"> </w:t>
      </w:r>
      <w:r w:rsidRPr="008D1FB0">
        <w:rPr>
          <w:color w:val="000000"/>
          <w:sz w:val="23"/>
          <w:szCs w:val="23"/>
        </w:rPr>
        <w:t xml:space="preserve">Сибирское ГУ Банка России </w:t>
      </w:r>
      <w:proofErr w:type="spellStart"/>
      <w:r w:rsidRPr="008D1FB0">
        <w:rPr>
          <w:color w:val="000000"/>
          <w:sz w:val="23"/>
          <w:szCs w:val="23"/>
        </w:rPr>
        <w:t>г</w:t>
      </w:r>
      <w:proofErr w:type="gramStart"/>
      <w:r w:rsidRPr="008D1FB0">
        <w:rPr>
          <w:color w:val="000000"/>
          <w:sz w:val="23"/>
          <w:szCs w:val="23"/>
        </w:rPr>
        <w:t>.Н</w:t>
      </w:r>
      <w:proofErr w:type="gramEnd"/>
      <w:r w:rsidRPr="008D1FB0">
        <w:rPr>
          <w:color w:val="000000"/>
          <w:sz w:val="23"/>
          <w:szCs w:val="23"/>
        </w:rPr>
        <w:t>овосибирск</w:t>
      </w:r>
      <w:proofErr w:type="spellEnd"/>
      <w:r w:rsidRPr="008D1FB0">
        <w:rPr>
          <w:noProof/>
          <w:color w:val="000000"/>
          <w:sz w:val="23"/>
          <w:szCs w:val="23"/>
        </w:rPr>
        <w:t xml:space="preserve"> БИК </w:t>
      </w:r>
      <w:r w:rsidRPr="008D1FB0">
        <w:rPr>
          <w:color w:val="000000"/>
          <w:sz w:val="23"/>
          <w:szCs w:val="23"/>
        </w:rPr>
        <w:t>045004001</w:t>
      </w:r>
      <w:r w:rsidRPr="008D1FB0">
        <w:rPr>
          <w:noProof/>
          <w:color w:val="000000"/>
          <w:sz w:val="23"/>
          <w:szCs w:val="23"/>
        </w:rPr>
        <w:t xml:space="preserve">, ИНН </w:t>
      </w:r>
      <w:r w:rsidRPr="008D1FB0">
        <w:rPr>
          <w:color w:val="000000"/>
          <w:sz w:val="23"/>
          <w:szCs w:val="23"/>
        </w:rPr>
        <w:t>5425000045</w:t>
      </w:r>
      <w:r w:rsidRPr="008D1FB0">
        <w:rPr>
          <w:noProof/>
          <w:color w:val="000000"/>
          <w:sz w:val="23"/>
          <w:szCs w:val="23"/>
        </w:rPr>
        <w:t xml:space="preserve">, КПП </w:t>
      </w:r>
      <w:r w:rsidRPr="008D1FB0">
        <w:rPr>
          <w:color w:val="000000"/>
          <w:sz w:val="23"/>
          <w:szCs w:val="23"/>
        </w:rPr>
        <w:t>542501001</w:t>
      </w:r>
      <w:r w:rsidRPr="008D1FB0">
        <w:rPr>
          <w:noProof/>
          <w:color w:val="000000"/>
          <w:sz w:val="23"/>
          <w:szCs w:val="23"/>
        </w:rPr>
        <w:t xml:space="preserve">, </w:t>
      </w:r>
      <w:r w:rsidRPr="008D1FB0">
        <w:rPr>
          <w:color w:val="000000"/>
          <w:sz w:val="23"/>
          <w:szCs w:val="23"/>
        </w:rPr>
        <w:t xml:space="preserve">ОКТМО </w:t>
      </w:r>
      <w:r w:rsidRPr="008D1FB0">
        <w:rPr>
          <w:bCs/>
          <w:color w:val="000000"/>
          <w:sz w:val="23"/>
          <w:szCs w:val="23"/>
        </w:rPr>
        <w:t>50623428.</w:t>
      </w:r>
    </w:p>
    <w:p w:rsidR="008D1FB0" w:rsidRPr="008D1FB0" w:rsidRDefault="008D1FB0" w:rsidP="008D1FB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3"/>
          <w:szCs w:val="23"/>
        </w:rPr>
      </w:pPr>
      <w:r w:rsidRPr="008D1FB0">
        <w:rPr>
          <w:color w:val="000000"/>
          <w:sz w:val="23"/>
          <w:szCs w:val="23"/>
        </w:rPr>
        <w:t xml:space="preserve">В текстовой части платежного документа необходимо указать: задаток для участия в аукционе на право заключения договора аренды земельного участка, кадастровый номер земельного участка. </w:t>
      </w:r>
      <w:r w:rsidRPr="008D1FB0">
        <w:rPr>
          <w:rFonts w:eastAsia="Calibri"/>
          <w:color w:val="000000"/>
          <w:sz w:val="23"/>
          <w:szCs w:val="23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D1FB0" w:rsidRPr="008D1FB0" w:rsidRDefault="008D1FB0" w:rsidP="008D1FB0">
      <w:pPr>
        <w:suppressAutoHyphens/>
        <w:spacing w:line="240" w:lineRule="atLeast"/>
        <w:ind w:firstLine="709"/>
        <w:rPr>
          <w:color w:val="000000"/>
          <w:sz w:val="23"/>
          <w:szCs w:val="23"/>
        </w:rPr>
      </w:pPr>
      <w:r w:rsidRPr="008D1FB0">
        <w:rPr>
          <w:color w:val="000000"/>
          <w:sz w:val="23"/>
          <w:szCs w:val="23"/>
        </w:rPr>
        <w:t>Возврат задатка производится в следующих случаях:</w:t>
      </w:r>
    </w:p>
    <w:p w:rsidR="008D1FB0" w:rsidRPr="008D1FB0" w:rsidRDefault="008D1FB0" w:rsidP="008D1FB0">
      <w:pPr>
        <w:suppressAutoHyphens/>
        <w:spacing w:line="240" w:lineRule="atLeast"/>
        <w:ind w:firstLine="709"/>
        <w:rPr>
          <w:color w:val="000000"/>
          <w:sz w:val="23"/>
          <w:szCs w:val="23"/>
        </w:rPr>
      </w:pPr>
      <w:r w:rsidRPr="008D1FB0">
        <w:rPr>
          <w:color w:val="000000"/>
          <w:sz w:val="23"/>
          <w:szCs w:val="23"/>
        </w:rPr>
        <w:t>- 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8D1FB0" w:rsidRPr="008D1FB0" w:rsidRDefault="008D1FB0" w:rsidP="008D1FB0">
      <w:pPr>
        <w:suppressAutoHyphens/>
        <w:spacing w:line="240" w:lineRule="atLeast"/>
        <w:ind w:firstLine="709"/>
        <w:rPr>
          <w:color w:val="000000"/>
          <w:sz w:val="23"/>
          <w:szCs w:val="23"/>
        </w:rPr>
      </w:pPr>
      <w:r w:rsidRPr="008D1FB0">
        <w:rPr>
          <w:color w:val="000000"/>
          <w:sz w:val="23"/>
          <w:szCs w:val="23"/>
        </w:rPr>
        <w:t>- 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8D1FB0" w:rsidRPr="008D1FB0" w:rsidRDefault="008D1FB0" w:rsidP="008D1FB0">
      <w:pPr>
        <w:suppressAutoHyphens/>
        <w:spacing w:line="240" w:lineRule="atLeast"/>
        <w:ind w:firstLine="709"/>
        <w:rPr>
          <w:color w:val="000000"/>
          <w:sz w:val="23"/>
          <w:szCs w:val="23"/>
        </w:rPr>
      </w:pPr>
      <w:r w:rsidRPr="008D1FB0">
        <w:rPr>
          <w:color w:val="000000"/>
          <w:sz w:val="23"/>
          <w:szCs w:val="23"/>
        </w:rPr>
        <w:t>- 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8D1FB0" w:rsidRPr="008D1FB0" w:rsidRDefault="008D1FB0" w:rsidP="008D1FB0">
      <w:pPr>
        <w:suppressAutoHyphens/>
        <w:spacing w:line="240" w:lineRule="atLeast"/>
        <w:ind w:firstLine="709"/>
        <w:rPr>
          <w:color w:val="000000"/>
          <w:sz w:val="23"/>
          <w:szCs w:val="23"/>
        </w:rPr>
      </w:pPr>
      <w:r w:rsidRPr="008D1FB0">
        <w:rPr>
          <w:color w:val="000000"/>
          <w:sz w:val="23"/>
          <w:szCs w:val="23"/>
        </w:rPr>
        <w:t>- если заявитель не признан победителем аукциона, возврат задатка осуществляется в течение трех рабочих дней со дня подписания протокола о результатах аукциона;</w:t>
      </w:r>
    </w:p>
    <w:p w:rsidR="008D1FB0" w:rsidRPr="008D1FB0" w:rsidRDefault="008D1FB0" w:rsidP="008D1FB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2"/>
          <w:szCs w:val="22"/>
        </w:rPr>
      </w:pPr>
      <w:r w:rsidRPr="008D1FB0">
        <w:rPr>
          <w:color w:val="000000"/>
          <w:sz w:val="23"/>
          <w:szCs w:val="23"/>
        </w:rPr>
        <w:t xml:space="preserve">- если организатор аукциона </w:t>
      </w:r>
      <w:r w:rsidRPr="008D1FB0">
        <w:rPr>
          <w:rFonts w:eastAsia="Calibri"/>
          <w:color w:val="000000"/>
          <w:sz w:val="22"/>
          <w:szCs w:val="22"/>
        </w:rPr>
        <w:t>принял решение об отказе в проведен</w:t>
      </w:r>
      <w:proofErr w:type="gramStart"/>
      <w:r w:rsidRPr="008D1FB0">
        <w:rPr>
          <w:rFonts w:eastAsia="Calibri"/>
          <w:color w:val="000000"/>
          <w:sz w:val="22"/>
          <w:szCs w:val="22"/>
        </w:rPr>
        <w:t>ии ау</w:t>
      </w:r>
      <w:proofErr w:type="gramEnd"/>
      <w:r w:rsidRPr="008D1FB0">
        <w:rPr>
          <w:rFonts w:eastAsia="Calibri"/>
          <w:color w:val="000000"/>
          <w:sz w:val="22"/>
          <w:szCs w:val="22"/>
        </w:rPr>
        <w:t>кциона, возврат задатка заявителя осуществляется в течение трех дней со дня принятия такого решения.</w:t>
      </w:r>
    </w:p>
    <w:p w:rsidR="008D1FB0" w:rsidRPr="008D1FB0" w:rsidRDefault="008D1FB0" w:rsidP="008D1FB0">
      <w:pPr>
        <w:autoSpaceDE w:val="0"/>
        <w:autoSpaceDN w:val="0"/>
        <w:adjustRightInd w:val="0"/>
        <w:ind w:firstLine="540"/>
        <w:jc w:val="both"/>
        <w:rPr>
          <w:noProof/>
          <w:color w:val="000000"/>
          <w:sz w:val="23"/>
          <w:szCs w:val="23"/>
        </w:rPr>
      </w:pPr>
      <w:r w:rsidRPr="008D1FB0">
        <w:rPr>
          <w:color w:val="000000"/>
          <w:sz w:val="23"/>
          <w:szCs w:val="23"/>
        </w:rPr>
        <w:t xml:space="preserve">Информация размещается </w:t>
      </w:r>
      <w:r w:rsidRPr="008D1FB0">
        <w:rPr>
          <w:rFonts w:eastAsia="MS Mincho"/>
          <w:color w:val="000000"/>
          <w:sz w:val="23"/>
          <w:szCs w:val="23"/>
        </w:rPr>
        <w:t>в периодическом печатном издании «</w:t>
      </w:r>
      <w:proofErr w:type="spellStart"/>
      <w:r w:rsidRPr="008D1FB0">
        <w:rPr>
          <w:rFonts w:eastAsia="MS Mincho"/>
          <w:color w:val="000000"/>
          <w:sz w:val="23"/>
          <w:szCs w:val="23"/>
        </w:rPr>
        <w:t>Федосихинский</w:t>
      </w:r>
      <w:proofErr w:type="spellEnd"/>
      <w:r w:rsidRPr="008D1FB0">
        <w:rPr>
          <w:rFonts w:eastAsia="MS Mincho"/>
          <w:color w:val="000000"/>
          <w:sz w:val="23"/>
          <w:szCs w:val="23"/>
        </w:rPr>
        <w:t xml:space="preserve"> вестник»</w:t>
      </w:r>
      <w:r w:rsidRPr="008D1FB0">
        <w:rPr>
          <w:color w:val="000000"/>
          <w:sz w:val="23"/>
          <w:szCs w:val="23"/>
        </w:rPr>
        <w:t xml:space="preserve">, на официальном сайте Российской Федерации для размещения информации о проведении торгов </w:t>
      </w:r>
      <w:hyperlink r:id="rId9" w:history="1">
        <w:r w:rsidRPr="008D1FB0">
          <w:rPr>
            <w:color w:val="000000"/>
            <w:sz w:val="23"/>
            <w:szCs w:val="23"/>
            <w:u w:val="single"/>
            <w:lang w:val="en-US"/>
          </w:rPr>
          <w:t>www</w:t>
        </w:r>
        <w:r w:rsidRPr="008D1FB0">
          <w:rPr>
            <w:color w:val="000000"/>
            <w:sz w:val="23"/>
            <w:szCs w:val="23"/>
            <w:u w:val="single"/>
          </w:rPr>
          <w:t>.</w:t>
        </w:r>
        <w:r w:rsidRPr="008D1FB0">
          <w:rPr>
            <w:color w:val="000000"/>
            <w:sz w:val="23"/>
            <w:szCs w:val="23"/>
            <w:u w:val="single"/>
            <w:lang w:val="en-US"/>
          </w:rPr>
          <w:t>torgi</w:t>
        </w:r>
        <w:r w:rsidRPr="008D1FB0">
          <w:rPr>
            <w:color w:val="000000"/>
            <w:sz w:val="23"/>
            <w:szCs w:val="23"/>
            <w:u w:val="single"/>
          </w:rPr>
          <w:t>.</w:t>
        </w:r>
        <w:r w:rsidRPr="008D1FB0">
          <w:rPr>
            <w:color w:val="000000"/>
            <w:sz w:val="23"/>
            <w:szCs w:val="23"/>
            <w:u w:val="single"/>
            <w:lang w:val="en-US"/>
          </w:rPr>
          <w:t>gov</w:t>
        </w:r>
        <w:r w:rsidRPr="008D1FB0">
          <w:rPr>
            <w:color w:val="000000"/>
            <w:sz w:val="23"/>
            <w:szCs w:val="23"/>
            <w:u w:val="single"/>
          </w:rPr>
          <w:t>.</w:t>
        </w:r>
        <w:r w:rsidRPr="008D1FB0">
          <w:rPr>
            <w:color w:val="000000"/>
            <w:sz w:val="23"/>
            <w:szCs w:val="23"/>
            <w:u w:val="single"/>
            <w:lang w:val="en-US"/>
          </w:rPr>
          <w:t>ru</w:t>
        </w:r>
      </w:hyperlink>
      <w:r w:rsidRPr="008D1FB0">
        <w:rPr>
          <w:color w:val="000000"/>
          <w:sz w:val="23"/>
          <w:szCs w:val="23"/>
        </w:rPr>
        <w:t xml:space="preserve">, а также на официальном сайте администрации </w:t>
      </w:r>
      <w:proofErr w:type="spellStart"/>
      <w:r w:rsidRPr="008D1FB0">
        <w:rPr>
          <w:color w:val="000000"/>
          <w:sz w:val="23"/>
          <w:szCs w:val="23"/>
        </w:rPr>
        <w:t>Коченевского</w:t>
      </w:r>
      <w:proofErr w:type="spellEnd"/>
      <w:r w:rsidRPr="008D1FB0">
        <w:rPr>
          <w:color w:val="000000"/>
          <w:sz w:val="23"/>
          <w:szCs w:val="23"/>
        </w:rPr>
        <w:t xml:space="preserve"> района Новосибирской области </w:t>
      </w:r>
      <w:r w:rsidRPr="008D1FB0">
        <w:rPr>
          <w:color w:val="000000"/>
          <w:sz w:val="23"/>
          <w:szCs w:val="23"/>
          <w:u w:val="single"/>
          <w:lang w:val="en-US"/>
        </w:rPr>
        <w:t>www</w:t>
      </w:r>
      <w:r w:rsidRPr="008D1FB0">
        <w:rPr>
          <w:color w:val="000000"/>
          <w:sz w:val="23"/>
          <w:szCs w:val="23"/>
          <w:u w:val="single"/>
        </w:rPr>
        <w:t>.</w:t>
      </w:r>
      <w:r w:rsidRPr="008D1FB0">
        <w:rPr>
          <w:color w:val="000000"/>
          <w:sz w:val="23"/>
          <w:szCs w:val="23"/>
          <w:u w:val="single"/>
          <w:lang w:val="en-US"/>
        </w:rPr>
        <w:t>kochenevo</w:t>
      </w:r>
      <w:r w:rsidRPr="008D1FB0">
        <w:rPr>
          <w:color w:val="000000"/>
          <w:sz w:val="23"/>
          <w:szCs w:val="23"/>
          <w:u w:val="single"/>
        </w:rPr>
        <w:t>.</w:t>
      </w:r>
      <w:r w:rsidRPr="008D1FB0">
        <w:rPr>
          <w:color w:val="000000"/>
          <w:sz w:val="23"/>
          <w:szCs w:val="23"/>
          <w:u w:val="single"/>
          <w:lang w:val="en-US"/>
        </w:rPr>
        <w:t>nso</w:t>
      </w:r>
      <w:r w:rsidRPr="008D1FB0">
        <w:rPr>
          <w:color w:val="000000"/>
          <w:sz w:val="23"/>
          <w:szCs w:val="23"/>
          <w:u w:val="single"/>
        </w:rPr>
        <w:t>.</w:t>
      </w:r>
      <w:r w:rsidRPr="008D1FB0">
        <w:rPr>
          <w:color w:val="000000"/>
          <w:sz w:val="23"/>
          <w:szCs w:val="23"/>
          <w:u w:val="single"/>
          <w:lang w:val="en-US"/>
        </w:rPr>
        <w:t>ru</w:t>
      </w:r>
      <w:r w:rsidRPr="008D1FB0">
        <w:rPr>
          <w:color w:val="000000"/>
          <w:sz w:val="23"/>
          <w:szCs w:val="23"/>
          <w:u w:val="single"/>
        </w:rPr>
        <w:t>/.</w:t>
      </w:r>
    </w:p>
    <w:p w:rsidR="008D1FB0" w:rsidRPr="008D1FB0" w:rsidRDefault="008D1FB0" w:rsidP="008D1FB0">
      <w:pPr>
        <w:autoSpaceDE w:val="0"/>
        <w:autoSpaceDN w:val="0"/>
        <w:adjustRightInd w:val="0"/>
        <w:ind w:firstLine="540"/>
        <w:jc w:val="both"/>
        <w:rPr>
          <w:noProof/>
          <w:color w:val="000000"/>
          <w:sz w:val="23"/>
          <w:szCs w:val="23"/>
        </w:rPr>
      </w:pPr>
    </w:p>
    <w:p w:rsidR="008D1FB0" w:rsidRPr="008D1FB0" w:rsidRDefault="008D1FB0" w:rsidP="008D1FB0">
      <w:pPr>
        <w:outlineLvl w:val="0"/>
        <w:rPr>
          <w:color w:val="000000"/>
        </w:rPr>
      </w:pPr>
      <w:r w:rsidRPr="008D1FB0">
        <w:rPr>
          <w:color w:val="000000"/>
        </w:rPr>
        <w:t xml:space="preserve">                                                                                        </w:t>
      </w:r>
    </w:p>
    <w:p w:rsidR="008D1FB0" w:rsidRPr="008D1FB0" w:rsidRDefault="008D1FB0" w:rsidP="008D1FB0">
      <w:pPr>
        <w:outlineLvl w:val="0"/>
        <w:rPr>
          <w:color w:val="000000"/>
        </w:rPr>
      </w:pPr>
    </w:p>
    <w:p w:rsidR="008D1FB0" w:rsidRPr="008D1FB0" w:rsidRDefault="008D1FB0" w:rsidP="008D1FB0">
      <w:pPr>
        <w:jc w:val="center"/>
        <w:outlineLvl w:val="0"/>
        <w:rPr>
          <w:color w:val="000000"/>
        </w:rPr>
      </w:pPr>
      <w:r w:rsidRPr="008D1FB0">
        <w:rPr>
          <w:color w:val="000000"/>
        </w:rPr>
        <w:t xml:space="preserve">                                                                                                                        приложение 1</w:t>
      </w:r>
    </w:p>
    <w:p w:rsidR="008D1FB0" w:rsidRPr="008D1FB0" w:rsidRDefault="008D1FB0" w:rsidP="008D1FB0">
      <w:pPr>
        <w:outlineLvl w:val="0"/>
        <w:rPr>
          <w:color w:val="000000"/>
        </w:rPr>
      </w:pPr>
      <w:r w:rsidRPr="008D1FB0">
        <w:rPr>
          <w:color w:val="000000"/>
        </w:rPr>
        <w:t xml:space="preserve">                                                                                              Главе </w:t>
      </w:r>
      <w:proofErr w:type="spellStart"/>
      <w:r w:rsidRPr="008D1FB0">
        <w:rPr>
          <w:color w:val="000000"/>
        </w:rPr>
        <w:t>Коченевского</w:t>
      </w:r>
      <w:proofErr w:type="spellEnd"/>
      <w:r w:rsidRPr="008D1FB0">
        <w:rPr>
          <w:color w:val="000000"/>
        </w:rPr>
        <w:t xml:space="preserve">  района</w:t>
      </w:r>
    </w:p>
    <w:p w:rsidR="008D1FB0" w:rsidRPr="008D1FB0" w:rsidRDefault="008D1FB0" w:rsidP="008D1FB0">
      <w:pPr>
        <w:spacing w:after="120"/>
        <w:ind w:left="5664"/>
        <w:rPr>
          <w:rFonts w:eastAsia="Calibri"/>
          <w:color w:val="000000"/>
        </w:rPr>
      </w:pPr>
      <w:proofErr w:type="spellStart"/>
      <w:r w:rsidRPr="008D1FB0">
        <w:rPr>
          <w:rFonts w:eastAsia="Calibri"/>
          <w:color w:val="000000"/>
        </w:rPr>
        <w:t>Новоторженцеву</w:t>
      </w:r>
      <w:proofErr w:type="spellEnd"/>
      <w:r w:rsidRPr="008D1FB0">
        <w:rPr>
          <w:rFonts w:eastAsia="Calibri"/>
          <w:color w:val="000000"/>
        </w:rPr>
        <w:t xml:space="preserve"> А.С.</w:t>
      </w:r>
    </w:p>
    <w:p w:rsidR="008D1FB0" w:rsidRPr="008D1FB0" w:rsidRDefault="008D1FB0" w:rsidP="008D1FB0">
      <w:pPr>
        <w:widowControl w:val="0"/>
        <w:spacing w:line="240" w:lineRule="atLeast"/>
        <w:jc w:val="center"/>
        <w:rPr>
          <w:b/>
          <w:bCs/>
          <w:color w:val="000000"/>
        </w:rPr>
      </w:pPr>
    </w:p>
    <w:p w:rsidR="008D1FB0" w:rsidRPr="008D1FB0" w:rsidRDefault="008D1FB0" w:rsidP="008D1FB0">
      <w:pPr>
        <w:widowControl w:val="0"/>
        <w:spacing w:line="240" w:lineRule="atLeast"/>
        <w:jc w:val="center"/>
        <w:rPr>
          <w:b/>
          <w:bCs/>
          <w:color w:val="000000"/>
        </w:rPr>
      </w:pPr>
    </w:p>
    <w:p w:rsidR="008D1FB0" w:rsidRPr="008D1FB0" w:rsidRDefault="008D1FB0" w:rsidP="008D1FB0">
      <w:pPr>
        <w:widowControl w:val="0"/>
        <w:spacing w:line="240" w:lineRule="atLeast"/>
        <w:jc w:val="center"/>
        <w:outlineLvl w:val="0"/>
        <w:rPr>
          <w:b/>
          <w:bCs/>
          <w:color w:val="000000"/>
        </w:rPr>
      </w:pPr>
      <w:r w:rsidRPr="008D1FB0">
        <w:rPr>
          <w:b/>
          <w:bCs/>
          <w:color w:val="000000"/>
        </w:rPr>
        <w:t xml:space="preserve">ЗАЯВКА № </w:t>
      </w:r>
    </w:p>
    <w:p w:rsidR="008D1FB0" w:rsidRPr="008D1FB0" w:rsidRDefault="008D1FB0" w:rsidP="008D1FB0">
      <w:pPr>
        <w:widowControl w:val="0"/>
        <w:spacing w:line="240" w:lineRule="atLeast"/>
        <w:jc w:val="center"/>
        <w:rPr>
          <w:b/>
          <w:bCs/>
          <w:color w:val="000000"/>
        </w:rPr>
      </w:pPr>
      <w:r w:rsidRPr="008D1FB0">
        <w:rPr>
          <w:b/>
          <w:bCs/>
          <w:color w:val="000000"/>
        </w:rPr>
        <w:t xml:space="preserve">на участие в аукционе 26.04.2019 на право  заключения договора аренды  </w:t>
      </w:r>
    </w:p>
    <w:p w:rsidR="008D1FB0" w:rsidRPr="008D1FB0" w:rsidRDefault="008D1FB0" w:rsidP="008D1FB0">
      <w:pPr>
        <w:widowControl w:val="0"/>
        <w:spacing w:line="240" w:lineRule="atLeast"/>
        <w:jc w:val="center"/>
        <w:rPr>
          <w:b/>
          <w:bCs/>
          <w:color w:val="000000"/>
        </w:rPr>
      </w:pPr>
      <w:r w:rsidRPr="008D1FB0">
        <w:rPr>
          <w:b/>
          <w:bCs/>
          <w:color w:val="000000"/>
        </w:rPr>
        <w:t xml:space="preserve">земельного участка, расположенного на территории </w:t>
      </w:r>
      <w:proofErr w:type="spellStart"/>
      <w:r w:rsidRPr="008D1FB0">
        <w:rPr>
          <w:b/>
          <w:bCs/>
          <w:color w:val="000000"/>
        </w:rPr>
        <w:t>Федосихинского</w:t>
      </w:r>
      <w:proofErr w:type="spellEnd"/>
      <w:r w:rsidRPr="008D1FB0">
        <w:rPr>
          <w:b/>
          <w:bCs/>
          <w:color w:val="000000"/>
        </w:rPr>
        <w:t xml:space="preserve"> сельсовета </w:t>
      </w:r>
    </w:p>
    <w:p w:rsidR="008D1FB0" w:rsidRPr="008D1FB0" w:rsidRDefault="008D1FB0" w:rsidP="008D1FB0">
      <w:pPr>
        <w:widowControl w:val="0"/>
        <w:spacing w:line="240" w:lineRule="atLeast"/>
        <w:jc w:val="center"/>
        <w:rPr>
          <w:b/>
          <w:bCs/>
          <w:color w:val="000000"/>
        </w:rPr>
      </w:pPr>
      <w:proofErr w:type="spellStart"/>
      <w:r w:rsidRPr="008D1FB0">
        <w:rPr>
          <w:b/>
          <w:bCs/>
          <w:color w:val="000000"/>
        </w:rPr>
        <w:t>Коченевского</w:t>
      </w:r>
      <w:proofErr w:type="spellEnd"/>
      <w:r w:rsidRPr="008D1FB0">
        <w:rPr>
          <w:b/>
          <w:bCs/>
          <w:color w:val="000000"/>
        </w:rPr>
        <w:t xml:space="preserve"> района Новосибирской области</w:t>
      </w:r>
    </w:p>
    <w:p w:rsidR="008D1FB0" w:rsidRPr="008D1FB0" w:rsidRDefault="008D1FB0" w:rsidP="008D1FB0">
      <w:pPr>
        <w:widowControl w:val="0"/>
        <w:spacing w:line="240" w:lineRule="atLeast"/>
        <w:jc w:val="center"/>
        <w:rPr>
          <w:b/>
          <w:bCs/>
          <w:color w:val="000000"/>
        </w:rPr>
      </w:pPr>
    </w:p>
    <w:tbl>
      <w:tblPr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2"/>
      </w:tblGrid>
      <w:tr w:rsidR="008D1FB0" w:rsidRPr="008D1FB0" w:rsidTr="002A298F">
        <w:trPr>
          <w:trHeight w:val="416"/>
        </w:trPr>
        <w:tc>
          <w:tcPr>
            <w:tcW w:w="10332" w:type="dxa"/>
          </w:tcPr>
          <w:p w:rsidR="008D1FB0" w:rsidRPr="008D1FB0" w:rsidRDefault="008D1FB0" w:rsidP="008D1FB0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8D1FB0">
              <w:rPr>
                <w:noProof/>
                <w:color w:val="000000"/>
              </w:rPr>
              <w:pict>
                <v:rect id="_x0000_s1028" style="position:absolute;left:0;text-align:left;margin-left:355.3pt;margin-top:2.35pt;width:18pt;height:18pt;z-index:251660288"/>
              </w:pict>
            </w:r>
            <w:r w:rsidRPr="008D1FB0">
              <w:rPr>
                <w:noProof/>
                <w:color w:val="000000"/>
              </w:rPr>
              <w:pict>
                <v:rect id="_x0000_s1027" style="position:absolute;left:0;text-align:left;margin-left:225.45pt;margin-top:2.15pt;width:18pt;height:18pt;z-index:251659264"/>
              </w:pict>
            </w:r>
            <w:r w:rsidRPr="008D1FB0">
              <w:rPr>
                <w:noProof/>
                <w:color w:val="000000"/>
              </w:rPr>
              <w:t xml:space="preserve">Заявитель(претендент) - физическое лицо          ,   юридическое лицо 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 xml:space="preserve">ФИО/Наименование претендента  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_____________________________________________________________________________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  <w:r w:rsidRPr="008D1FB0">
              <w:rPr>
                <w:color w:val="000000"/>
                <w:u w:val="single"/>
              </w:rPr>
              <w:t>Для физических лиц: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Документ, удостоверяющий личность: ____________________________________________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Серия __________№ ___________, выдан «___ » ___________20   г</w:t>
            </w:r>
            <w:proofErr w:type="gramStart"/>
            <w:r w:rsidRPr="008D1FB0">
              <w:rPr>
                <w:color w:val="000000"/>
              </w:rPr>
              <w:t>.(</w:t>
            </w:r>
            <w:proofErr w:type="gramEnd"/>
            <w:r w:rsidRPr="008D1FB0">
              <w:rPr>
                <w:color w:val="000000"/>
              </w:rPr>
              <w:t>кем, когда)_________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______________________________________________________________________________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______________________________________________________________________________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Местожительства/регистрации: _____________________________________________________________________________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телефон _______________________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  <w:r w:rsidRPr="008D1FB0">
              <w:rPr>
                <w:color w:val="000000"/>
                <w:u w:val="single"/>
              </w:rPr>
              <w:t>Для юридических лиц: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Документ о государственной регистрации в качестве юридического лица: _____________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_____________________________________________________________________________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 xml:space="preserve">серия ___________ № __________, дата регистрации «___» ________________ </w:t>
            </w:r>
            <w:proofErr w:type="gramStart"/>
            <w:r w:rsidRPr="008D1FB0">
              <w:rPr>
                <w:color w:val="000000"/>
              </w:rPr>
              <w:t>г</w:t>
            </w:r>
            <w:proofErr w:type="gramEnd"/>
            <w:r w:rsidRPr="008D1FB0">
              <w:rPr>
                <w:color w:val="000000"/>
              </w:rPr>
              <w:t xml:space="preserve">. 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lastRenderedPageBreak/>
              <w:t>орган, осуществивший регистрацию ______________________________________________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ИНН ___________________________________________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Юридический адрес/почтовый адрес _____________________________________________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_____________________________________________________________________________</w:t>
            </w:r>
          </w:p>
          <w:p w:rsidR="008D1FB0" w:rsidRPr="008D1FB0" w:rsidRDefault="008D1FB0" w:rsidP="008D1FB0">
            <w:pPr>
              <w:widowControl w:val="0"/>
              <w:spacing w:line="240" w:lineRule="atLeast"/>
              <w:rPr>
                <w:b/>
                <w:bCs/>
                <w:color w:val="000000"/>
              </w:rPr>
            </w:pPr>
            <w:r w:rsidRPr="008D1FB0">
              <w:rPr>
                <w:b/>
                <w:bCs/>
                <w:color w:val="000000"/>
              </w:rPr>
              <w:t>_____________________________________________________________________________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Телефон ______________, факс __________________</w:t>
            </w:r>
          </w:p>
        </w:tc>
      </w:tr>
      <w:tr w:rsidR="008D1FB0" w:rsidRPr="008D1FB0" w:rsidTr="002A298F">
        <w:tblPrEx>
          <w:tblLook w:val="0000" w:firstRow="0" w:lastRow="0" w:firstColumn="0" w:lastColumn="0" w:noHBand="0" w:noVBand="0"/>
        </w:tblPrEx>
        <w:trPr>
          <w:trHeight w:val="1708"/>
        </w:trPr>
        <w:tc>
          <w:tcPr>
            <w:tcW w:w="10332" w:type="dxa"/>
          </w:tcPr>
          <w:p w:rsidR="008D1FB0" w:rsidRPr="008D1FB0" w:rsidRDefault="008D1FB0" w:rsidP="008D1FB0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lastRenderedPageBreak/>
              <w:t>Банковские реквизиты заявителя для возврата задатка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______________________________________________________________________________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______________________________________________________________________________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______________________________________________________________________________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ind w:left="108"/>
              <w:jc w:val="center"/>
              <w:rPr>
                <w:color w:val="000000"/>
              </w:rPr>
            </w:pPr>
            <w:r w:rsidRPr="008D1FB0">
              <w:rPr>
                <w:color w:val="000000"/>
              </w:rPr>
              <w:t>(счет в банке, на который перечисляется сумма возвращаемого задатка)</w:t>
            </w:r>
          </w:p>
        </w:tc>
      </w:tr>
      <w:tr w:rsidR="008D1FB0" w:rsidRPr="008D1FB0" w:rsidTr="002A298F">
        <w:tblPrEx>
          <w:tblLook w:val="0000" w:firstRow="0" w:lastRow="0" w:firstColumn="0" w:lastColumn="0" w:noHBand="0" w:noVBand="0"/>
        </w:tblPrEx>
        <w:trPr>
          <w:trHeight w:val="1708"/>
        </w:trPr>
        <w:tc>
          <w:tcPr>
            <w:tcW w:w="10332" w:type="dxa"/>
          </w:tcPr>
          <w:p w:rsidR="008D1FB0" w:rsidRPr="008D1FB0" w:rsidRDefault="008D1FB0" w:rsidP="008D1FB0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Представитель претендента ___________________________________________________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__________________________________________________________(ФИО/наименование),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действует на основании ________________________________________________________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_____________________________________________________________________________</w:t>
            </w:r>
          </w:p>
          <w:p w:rsidR="008D1FB0" w:rsidRPr="008D1FB0" w:rsidRDefault="008D1FB0" w:rsidP="008D1FB0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_____________________________________________________________________________</w:t>
            </w:r>
          </w:p>
        </w:tc>
      </w:tr>
    </w:tbl>
    <w:p w:rsidR="008D1FB0" w:rsidRPr="008D1FB0" w:rsidRDefault="008D1FB0" w:rsidP="008D1FB0">
      <w:pPr>
        <w:autoSpaceDE w:val="0"/>
        <w:autoSpaceDN w:val="0"/>
        <w:adjustRightInd w:val="0"/>
        <w:jc w:val="both"/>
        <w:rPr>
          <w:color w:val="000000"/>
        </w:rPr>
      </w:pPr>
    </w:p>
    <w:p w:rsidR="008D1FB0" w:rsidRPr="008D1FB0" w:rsidRDefault="008D1FB0" w:rsidP="008D1FB0">
      <w:pPr>
        <w:autoSpaceDE w:val="0"/>
        <w:autoSpaceDN w:val="0"/>
        <w:adjustRightInd w:val="0"/>
        <w:ind w:firstLine="708"/>
        <w:jc w:val="both"/>
        <w:rPr>
          <w:noProof/>
          <w:color w:val="000000"/>
        </w:rPr>
      </w:pPr>
      <w:r w:rsidRPr="008D1FB0">
        <w:rPr>
          <w:rFonts w:ascii="Verdana" w:hAnsi="Verdana" w:cs="Verdana"/>
          <w:color w:val="000000"/>
          <w:sz w:val="18"/>
          <w:szCs w:val="18"/>
        </w:rPr>
        <w:t xml:space="preserve">Изучив документацию об аукционе на право заключения договора аренды земельного участка, расположенного на территории </w:t>
      </w:r>
      <w:proofErr w:type="spellStart"/>
      <w:r w:rsidRPr="008D1FB0">
        <w:rPr>
          <w:rFonts w:ascii="Verdana" w:hAnsi="Verdana" w:cs="Verdana"/>
          <w:color w:val="000000"/>
          <w:sz w:val="18"/>
          <w:szCs w:val="18"/>
        </w:rPr>
        <w:t>Федосихинского</w:t>
      </w:r>
      <w:proofErr w:type="spellEnd"/>
      <w:r w:rsidRPr="008D1FB0">
        <w:rPr>
          <w:rFonts w:ascii="Verdana" w:hAnsi="Verdana" w:cs="Verdana"/>
          <w:color w:val="000000"/>
          <w:sz w:val="18"/>
          <w:szCs w:val="18"/>
        </w:rPr>
        <w:t xml:space="preserve"> сельсовета </w:t>
      </w:r>
      <w:proofErr w:type="spellStart"/>
      <w:r w:rsidRPr="008D1FB0">
        <w:rPr>
          <w:rFonts w:ascii="Verdana" w:hAnsi="Verdana" w:cs="Verdana"/>
          <w:color w:val="000000"/>
          <w:sz w:val="18"/>
          <w:szCs w:val="18"/>
        </w:rPr>
        <w:t>Коченевского</w:t>
      </w:r>
      <w:proofErr w:type="spellEnd"/>
      <w:r w:rsidRPr="008D1FB0">
        <w:rPr>
          <w:rFonts w:ascii="Verdana" w:hAnsi="Verdana" w:cs="Verdana"/>
          <w:color w:val="000000"/>
          <w:sz w:val="18"/>
          <w:szCs w:val="18"/>
        </w:rPr>
        <w:t xml:space="preserve"> района Новосибирской области (далее - аукцион), а также применимое к данному аукциону законодательство </w:t>
      </w:r>
      <w:r w:rsidRPr="008D1FB0">
        <w:rPr>
          <w:noProof/>
          <w:color w:val="000000"/>
        </w:rPr>
        <w:t>заявляю о своем намерении на заключение договора аренды  земельного участка:</w:t>
      </w:r>
    </w:p>
    <w:p w:rsidR="008D1FB0" w:rsidRPr="008D1FB0" w:rsidRDefault="008D1FB0" w:rsidP="008D1FB0">
      <w:pPr>
        <w:autoSpaceDE w:val="0"/>
        <w:autoSpaceDN w:val="0"/>
        <w:adjustRightInd w:val="0"/>
        <w:rPr>
          <w:noProof/>
          <w:color w:val="000000"/>
        </w:rPr>
      </w:pPr>
      <w:r w:rsidRPr="008D1FB0">
        <w:rPr>
          <w:noProof/>
          <w:color w:val="000000"/>
        </w:rPr>
        <w:t xml:space="preserve"> Лот № ________Местоположение земельного участка:__________________________________</w:t>
      </w:r>
    </w:p>
    <w:p w:rsidR="008D1FB0" w:rsidRPr="008D1FB0" w:rsidRDefault="008D1FB0" w:rsidP="008D1FB0">
      <w:pPr>
        <w:autoSpaceDE w:val="0"/>
        <w:autoSpaceDN w:val="0"/>
        <w:adjustRightInd w:val="0"/>
        <w:rPr>
          <w:noProof/>
          <w:color w:val="000000"/>
        </w:rPr>
      </w:pPr>
      <w:r w:rsidRPr="008D1FB0">
        <w:rPr>
          <w:noProof/>
          <w:color w:val="000000"/>
        </w:rPr>
        <w:t>_________________________________________________________________________________</w:t>
      </w:r>
    </w:p>
    <w:p w:rsidR="008D1FB0" w:rsidRPr="008D1FB0" w:rsidRDefault="008D1FB0" w:rsidP="008D1FB0">
      <w:pPr>
        <w:autoSpaceDE w:val="0"/>
        <w:autoSpaceDN w:val="0"/>
        <w:adjustRightInd w:val="0"/>
        <w:rPr>
          <w:noProof/>
          <w:color w:val="000000"/>
        </w:rPr>
      </w:pPr>
      <w:r w:rsidRPr="008D1FB0">
        <w:rPr>
          <w:noProof/>
          <w:color w:val="000000"/>
        </w:rPr>
        <w:t>_________________________________________________________________________________</w:t>
      </w:r>
    </w:p>
    <w:p w:rsidR="008D1FB0" w:rsidRPr="008D1FB0" w:rsidRDefault="008D1FB0" w:rsidP="008D1FB0">
      <w:pPr>
        <w:autoSpaceDE w:val="0"/>
        <w:autoSpaceDN w:val="0"/>
        <w:adjustRightInd w:val="0"/>
        <w:rPr>
          <w:noProof/>
          <w:color w:val="000000"/>
        </w:rPr>
      </w:pPr>
      <w:r w:rsidRPr="008D1FB0">
        <w:rPr>
          <w:noProof/>
          <w:color w:val="000000"/>
        </w:rPr>
        <w:t>Кадастровый номер_________________________</w:t>
      </w:r>
    </w:p>
    <w:p w:rsidR="008D1FB0" w:rsidRPr="008D1FB0" w:rsidRDefault="008D1FB0" w:rsidP="008D1FB0">
      <w:pPr>
        <w:autoSpaceDE w:val="0"/>
        <w:autoSpaceDN w:val="0"/>
        <w:adjustRightInd w:val="0"/>
        <w:rPr>
          <w:noProof/>
          <w:color w:val="000000"/>
        </w:rPr>
      </w:pPr>
      <w:r w:rsidRPr="008D1FB0">
        <w:rPr>
          <w:noProof/>
          <w:color w:val="000000"/>
        </w:rPr>
        <w:t>Общая площадь _____________ кв. м.</w:t>
      </w:r>
    </w:p>
    <w:p w:rsidR="008D1FB0" w:rsidRPr="008D1FB0" w:rsidRDefault="008D1FB0" w:rsidP="008D1FB0">
      <w:pPr>
        <w:autoSpaceDE w:val="0"/>
        <w:autoSpaceDN w:val="0"/>
        <w:adjustRightInd w:val="0"/>
        <w:rPr>
          <w:noProof/>
          <w:color w:val="000000"/>
        </w:rPr>
      </w:pPr>
      <w:r w:rsidRPr="008D1FB0">
        <w:rPr>
          <w:noProof/>
          <w:color w:val="000000"/>
        </w:rPr>
        <w:t>Разрешенное использование: ____________________________________________________________________________________________________________________________________________________________________________</w:t>
      </w:r>
    </w:p>
    <w:p w:rsidR="008D1FB0" w:rsidRPr="008D1FB0" w:rsidRDefault="008D1FB0" w:rsidP="008D1FB0">
      <w:pPr>
        <w:autoSpaceDE w:val="0"/>
        <w:autoSpaceDN w:val="0"/>
        <w:adjustRightInd w:val="0"/>
        <w:rPr>
          <w:noProof/>
          <w:color w:val="000000"/>
        </w:rPr>
      </w:pPr>
      <w:r w:rsidRPr="008D1FB0">
        <w:rPr>
          <w:noProof/>
          <w:color w:val="000000"/>
        </w:rPr>
        <w:t>по цене предложения (первоначального предложения) в размере ______________________________________________________________________________________</w:t>
      </w:r>
    </w:p>
    <w:p w:rsidR="008D1FB0" w:rsidRPr="008D1FB0" w:rsidRDefault="008D1FB0" w:rsidP="008D1FB0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8D1FB0">
        <w:rPr>
          <w:noProof/>
          <w:color w:val="000000"/>
        </w:rPr>
        <w:t>______________________________________________________________________________________</w:t>
      </w:r>
    </w:p>
    <w:p w:rsidR="008D1FB0" w:rsidRPr="008D1FB0" w:rsidRDefault="008D1FB0" w:rsidP="008D1FB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8D1FB0">
        <w:rPr>
          <w:noProof/>
          <w:color w:val="000000"/>
        </w:rPr>
        <w:t xml:space="preserve">обязуюсь </w:t>
      </w:r>
      <w:r w:rsidRPr="008D1FB0">
        <w:rPr>
          <w:rFonts w:ascii="Verdana" w:hAnsi="Verdana" w:cs="Verdana"/>
          <w:color w:val="000000"/>
          <w:sz w:val="18"/>
          <w:szCs w:val="18"/>
        </w:rPr>
        <w:t xml:space="preserve">соблюдать условия аукциона, содержащиеся в информационном сообщении о проведении аукциона, опубликованном </w:t>
      </w:r>
      <w:r w:rsidRPr="008D1FB0">
        <w:rPr>
          <w:rFonts w:eastAsia="MS Mincho"/>
          <w:color w:val="000000"/>
          <w:sz w:val="23"/>
          <w:szCs w:val="23"/>
        </w:rPr>
        <w:t>в периодическом печатном издании «</w:t>
      </w:r>
      <w:proofErr w:type="spellStart"/>
      <w:r w:rsidRPr="008D1FB0">
        <w:rPr>
          <w:rFonts w:eastAsia="MS Mincho"/>
          <w:color w:val="000000"/>
          <w:sz w:val="23"/>
          <w:szCs w:val="23"/>
        </w:rPr>
        <w:t>Федосихинский</w:t>
      </w:r>
      <w:proofErr w:type="spellEnd"/>
      <w:r w:rsidRPr="008D1FB0">
        <w:rPr>
          <w:rFonts w:eastAsia="MS Mincho"/>
          <w:color w:val="000000"/>
          <w:sz w:val="23"/>
          <w:szCs w:val="23"/>
        </w:rPr>
        <w:t xml:space="preserve"> вестник»</w:t>
      </w:r>
      <w:r w:rsidRPr="008D1FB0">
        <w:rPr>
          <w:color w:val="000000"/>
          <w:sz w:val="23"/>
          <w:szCs w:val="23"/>
        </w:rPr>
        <w:t>,</w:t>
      </w:r>
      <w:r w:rsidRPr="008D1FB0">
        <w:rPr>
          <w:rFonts w:ascii="Verdana" w:hAnsi="Verdana" w:cs="Verdana"/>
          <w:color w:val="000000"/>
          <w:sz w:val="18"/>
          <w:szCs w:val="18"/>
        </w:rPr>
        <w:t xml:space="preserve"> от «___» __________ 2019г. № ______, размещенном на официальном сайте администрации </w:t>
      </w:r>
      <w:proofErr w:type="spellStart"/>
      <w:r w:rsidRPr="008D1FB0">
        <w:rPr>
          <w:rFonts w:ascii="Verdana" w:hAnsi="Verdana" w:cs="Verdana"/>
          <w:color w:val="000000"/>
          <w:sz w:val="18"/>
          <w:szCs w:val="18"/>
        </w:rPr>
        <w:t>Коченевского</w:t>
      </w:r>
      <w:proofErr w:type="spellEnd"/>
      <w:r w:rsidRPr="008D1FB0">
        <w:rPr>
          <w:rFonts w:ascii="Verdana" w:hAnsi="Verdana" w:cs="Verdana"/>
          <w:color w:val="000000"/>
          <w:sz w:val="18"/>
          <w:szCs w:val="18"/>
        </w:rPr>
        <w:t xml:space="preserve"> района Новосибирской области </w:t>
      </w:r>
      <w:r w:rsidRPr="008D1FB0">
        <w:rPr>
          <w:rFonts w:ascii="Verdana" w:hAnsi="Verdana" w:cs="Verdana"/>
          <w:color w:val="000000"/>
          <w:sz w:val="18"/>
          <w:szCs w:val="18"/>
          <w:u w:val="single"/>
        </w:rPr>
        <w:t>www.kochenevo.nso.ru</w:t>
      </w:r>
      <w:r w:rsidRPr="008D1FB0">
        <w:rPr>
          <w:rFonts w:ascii="Verdana" w:hAnsi="Verdana" w:cs="Verdana"/>
          <w:color w:val="000000"/>
          <w:sz w:val="18"/>
          <w:szCs w:val="18"/>
        </w:rPr>
        <w:t xml:space="preserve">, размещенном на официальном сайте Российской Федерации для размещения информации о проведении торгов </w:t>
      </w:r>
      <w:r w:rsidRPr="008D1FB0">
        <w:rPr>
          <w:rFonts w:ascii="Verdana" w:hAnsi="Verdana" w:cs="Verdana"/>
          <w:color w:val="000000"/>
          <w:sz w:val="18"/>
          <w:szCs w:val="18"/>
          <w:u w:val="single"/>
          <w:lang w:val="en-US"/>
        </w:rPr>
        <w:t>www</w:t>
      </w:r>
      <w:r w:rsidRPr="008D1FB0">
        <w:rPr>
          <w:rFonts w:ascii="Verdana" w:hAnsi="Verdana" w:cs="Verdana"/>
          <w:color w:val="000000"/>
          <w:sz w:val="18"/>
          <w:szCs w:val="18"/>
          <w:u w:val="single"/>
        </w:rPr>
        <w:t>.</w:t>
      </w:r>
      <w:proofErr w:type="spellStart"/>
      <w:r w:rsidRPr="008D1FB0">
        <w:rPr>
          <w:rFonts w:ascii="Verdana" w:hAnsi="Verdana" w:cs="Verdana"/>
          <w:color w:val="000000"/>
          <w:sz w:val="18"/>
          <w:szCs w:val="18"/>
          <w:u w:val="single"/>
          <w:lang w:val="en-US"/>
        </w:rPr>
        <w:t>torgi</w:t>
      </w:r>
      <w:proofErr w:type="spellEnd"/>
      <w:r w:rsidRPr="008D1FB0">
        <w:rPr>
          <w:rFonts w:ascii="Verdana" w:hAnsi="Verdana" w:cs="Verdana"/>
          <w:color w:val="000000"/>
          <w:sz w:val="18"/>
          <w:szCs w:val="18"/>
          <w:u w:val="single"/>
        </w:rPr>
        <w:t>.</w:t>
      </w:r>
      <w:proofErr w:type="spellStart"/>
      <w:r w:rsidRPr="008D1FB0">
        <w:rPr>
          <w:rFonts w:ascii="Verdana" w:hAnsi="Verdana" w:cs="Verdana"/>
          <w:color w:val="000000"/>
          <w:sz w:val="18"/>
          <w:szCs w:val="18"/>
          <w:u w:val="single"/>
          <w:lang w:val="en-US"/>
        </w:rPr>
        <w:t>gov</w:t>
      </w:r>
      <w:proofErr w:type="spellEnd"/>
      <w:r w:rsidRPr="008D1FB0">
        <w:rPr>
          <w:rFonts w:ascii="Verdana" w:hAnsi="Verdana" w:cs="Verdana"/>
          <w:color w:val="000000"/>
          <w:sz w:val="18"/>
          <w:szCs w:val="18"/>
          <w:u w:val="single"/>
        </w:rPr>
        <w:t>.</w:t>
      </w:r>
      <w:proofErr w:type="spellStart"/>
      <w:r w:rsidRPr="008D1FB0">
        <w:rPr>
          <w:rFonts w:ascii="Verdana" w:hAnsi="Verdana" w:cs="Verdana"/>
          <w:color w:val="000000"/>
          <w:sz w:val="18"/>
          <w:szCs w:val="18"/>
          <w:u w:val="single"/>
          <w:lang w:val="en-US"/>
        </w:rPr>
        <w:t>ru</w:t>
      </w:r>
      <w:proofErr w:type="spellEnd"/>
      <w:r w:rsidRPr="008D1FB0">
        <w:rPr>
          <w:rFonts w:ascii="Verdana" w:hAnsi="Verdana" w:cs="Verdana"/>
          <w:color w:val="000000"/>
          <w:sz w:val="18"/>
          <w:szCs w:val="18"/>
        </w:rPr>
        <w:t>, а также порядок проведения аукциона, установленный Земельным кодексом Российской Федерации от</w:t>
      </w:r>
      <w:proofErr w:type="gramEnd"/>
      <w:r w:rsidRPr="008D1FB0">
        <w:rPr>
          <w:rFonts w:ascii="Verdana" w:hAnsi="Verdana" w:cs="Verdana"/>
          <w:color w:val="000000"/>
          <w:sz w:val="18"/>
          <w:szCs w:val="18"/>
        </w:rPr>
        <w:t xml:space="preserve"> 25.10.2001г. № 136-ФЗ </w:t>
      </w:r>
      <w:r w:rsidRPr="008D1FB0">
        <w:rPr>
          <w:noProof/>
          <w:color w:val="000000"/>
        </w:rPr>
        <w:t>(ст. 39.11, ст. 39.12, ст. 39.13, ст. 39.18).</w:t>
      </w:r>
    </w:p>
    <w:p w:rsidR="008D1FB0" w:rsidRPr="008D1FB0" w:rsidRDefault="008D1FB0" w:rsidP="008D1FB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proofErr w:type="gramStart"/>
      <w:r w:rsidRPr="008D1FB0">
        <w:rPr>
          <w:noProof/>
          <w:color w:val="000000"/>
        </w:rPr>
        <w:t>уведомлен, что в случае признания меня (нас) победителем или единственным участником аукциона и нашего отказа от подписания протокола о результатах аукциона и (или) заключения договора аренды земельного участка в установленным протоколом срок, сумма внесенного задатка не возвращается.</w:t>
      </w:r>
      <w:proofErr w:type="gramEnd"/>
    </w:p>
    <w:p w:rsidR="008D1FB0" w:rsidRPr="008D1FB0" w:rsidRDefault="008D1FB0" w:rsidP="008D1FB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r w:rsidRPr="008D1FB0">
        <w:rPr>
          <w:rFonts w:ascii="Verdana" w:hAnsi="Verdana" w:cs="Verdana"/>
          <w:color w:val="000000"/>
          <w:sz w:val="18"/>
          <w:szCs w:val="18"/>
        </w:rPr>
        <w:t>в случае признания победителем аукциона, заключить с Арендодателем договор аренды земельного участка после утверждения протокола об итогах аукциона, в сроки установленные законодательством и оплатить Арендодателю установленный размер арендной платы, в соответствии с результатами аукциона, в сроки, определенные договором аренды земельного участка.</w:t>
      </w:r>
    </w:p>
    <w:p w:rsidR="008D1FB0" w:rsidRPr="008D1FB0" w:rsidRDefault="008D1FB0" w:rsidP="008D1FB0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8D1FB0">
        <w:rPr>
          <w:color w:val="000000"/>
        </w:rPr>
        <w:t>Со сведениями, изложенными в информационном сообщении о проведен</w:t>
      </w:r>
      <w:proofErr w:type="gramStart"/>
      <w:r w:rsidRPr="008D1FB0">
        <w:rPr>
          <w:color w:val="000000"/>
        </w:rPr>
        <w:t>ии ау</w:t>
      </w:r>
      <w:proofErr w:type="gramEnd"/>
      <w:r w:rsidRPr="008D1FB0">
        <w:rPr>
          <w:color w:val="000000"/>
        </w:rPr>
        <w:t xml:space="preserve">кциона, </w:t>
      </w:r>
      <w:r w:rsidRPr="008D1FB0">
        <w:rPr>
          <w:rFonts w:ascii="Verdana" w:hAnsi="Verdana" w:cs="Verdana"/>
          <w:color w:val="000000"/>
          <w:sz w:val="18"/>
          <w:szCs w:val="18"/>
        </w:rPr>
        <w:t>опубликованном</w:t>
      </w:r>
      <w:r w:rsidRPr="008D1FB0">
        <w:rPr>
          <w:rFonts w:eastAsia="MS Mincho"/>
          <w:color w:val="000000"/>
        </w:rPr>
        <w:t xml:space="preserve"> </w:t>
      </w:r>
      <w:r w:rsidRPr="008D1FB0">
        <w:rPr>
          <w:rFonts w:eastAsia="MS Mincho"/>
          <w:color w:val="000000"/>
          <w:sz w:val="23"/>
          <w:szCs w:val="23"/>
        </w:rPr>
        <w:t>в периодическом печатном издании «</w:t>
      </w:r>
      <w:proofErr w:type="spellStart"/>
      <w:r w:rsidRPr="008D1FB0">
        <w:rPr>
          <w:rFonts w:eastAsia="MS Mincho"/>
          <w:color w:val="000000"/>
          <w:sz w:val="23"/>
          <w:szCs w:val="23"/>
        </w:rPr>
        <w:t>Федосихинский</w:t>
      </w:r>
      <w:proofErr w:type="spellEnd"/>
      <w:r w:rsidRPr="008D1FB0">
        <w:rPr>
          <w:rFonts w:eastAsia="MS Mincho"/>
          <w:color w:val="000000"/>
          <w:sz w:val="23"/>
          <w:szCs w:val="23"/>
        </w:rPr>
        <w:t xml:space="preserve"> вестник»</w:t>
      </w:r>
      <w:r w:rsidRPr="008D1FB0">
        <w:rPr>
          <w:color w:val="000000"/>
          <w:sz w:val="23"/>
          <w:szCs w:val="23"/>
        </w:rPr>
        <w:t>,</w:t>
      </w:r>
      <w:r w:rsidRPr="008D1FB0">
        <w:rPr>
          <w:rFonts w:ascii="Verdana" w:hAnsi="Verdana" w:cs="Verdana"/>
          <w:color w:val="000000"/>
          <w:sz w:val="18"/>
          <w:szCs w:val="18"/>
        </w:rPr>
        <w:t xml:space="preserve"> от «___» __________ 2019г. № ______, на официальном сайте администрации </w:t>
      </w:r>
      <w:proofErr w:type="spellStart"/>
      <w:r w:rsidRPr="008D1FB0">
        <w:rPr>
          <w:rFonts w:ascii="Verdana" w:hAnsi="Verdana" w:cs="Verdana"/>
          <w:color w:val="000000"/>
          <w:sz w:val="18"/>
          <w:szCs w:val="18"/>
        </w:rPr>
        <w:t>Коченевского</w:t>
      </w:r>
      <w:proofErr w:type="spellEnd"/>
      <w:r w:rsidRPr="008D1FB0">
        <w:rPr>
          <w:rFonts w:ascii="Verdana" w:hAnsi="Verdana" w:cs="Verdana"/>
          <w:color w:val="000000"/>
          <w:sz w:val="18"/>
          <w:szCs w:val="18"/>
        </w:rPr>
        <w:t xml:space="preserve"> района Новосибирской области </w:t>
      </w:r>
      <w:r w:rsidRPr="008D1FB0">
        <w:rPr>
          <w:rFonts w:ascii="Verdana" w:hAnsi="Verdana" w:cs="Verdana"/>
          <w:color w:val="000000"/>
          <w:sz w:val="18"/>
          <w:szCs w:val="18"/>
          <w:u w:val="single"/>
        </w:rPr>
        <w:t>www.kochenevo.nso.ru</w:t>
      </w:r>
      <w:r w:rsidRPr="008D1FB0">
        <w:rPr>
          <w:rFonts w:ascii="Verdana" w:hAnsi="Verdana" w:cs="Verdana"/>
          <w:color w:val="000000"/>
          <w:sz w:val="18"/>
          <w:szCs w:val="18"/>
        </w:rPr>
        <w:t xml:space="preserve">, на официальном сайте Российской Федерации для размещения информации о проведении торгов </w:t>
      </w:r>
      <w:r w:rsidRPr="008D1FB0">
        <w:rPr>
          <w:rFonts w:ascii="Verdana" w:hAnsi="Verdana" w:cs="Verdana"/>
          <w:color w:val="000000"/>
          <w:sz w:val="18"/>
          <w:szCs w:val="18"/>
          <w:u w:val="single"/>
          <w:lang w:val="en-US"/>
        </w:rPr>
        <w:t>www</w:t>
      </w:r>
      <w:r w:rsidRPr="008D1FB0">
        <w:rPr>
          <w:rFonts w:ascii="Verdana" w:hAnsi="Verdana" w:cs="Verdana"/>
          <w:color w:val="000000"/>
          <w:sz w:val="18"/>
          <w:szCs w:val="18"/>
          <w:u w:val="single"/>
        </w:rPr>
        <w:t>.</w:t>
      </w:r>
      <w:proofErr w:type="spellStart"/>
      <w:r w:rsidRPr="008D1FB0">
        <w:rPr>
          <w:rFonts w:ascii="Verdana" w:hAnsi="Verdana" w:cs="Verdana"/>
          <w:color w:val="000000"/>
          <w:sz w:val="18"/>
          <w:szCs w:val="18"/>
          <w:u w:val="single"/>
          <w:lang w:val="en-US"/>
        </w:rPr>
        <w:t>torgi</w:t>
      </w:r>
      <w:proofErr w:type="spellEnd"/>
      <w:r w:rsidRPr="008D1FB0">
        <w:rPr>
          <w:rFonts w:ascii="Verdana" w:hAnsi="Verdana" w:cs="Verdana"/>
          <w:color w:val="000000"/>
          <w:sz w:val="18"/>
          <w:szCs w:val="18"/>
          <w:u w:val="single"/>
        </w:rPr>
        <w:t>.</w:t>
      </w:r>
      <w:proofErr w:type="spellStart"/>
      <w:r w:rsidRPr="008D1FB0">
        <w:rPr>
          <w:rFonts w:ascii="Verdana" w:hAnsi="Verdana" w:cs="Verdana"/>
          <w:color w:val="000000"/>
          <w:sz w:val="18"/>
          <w:szCs w:val="18"/>
          <w:u w:val="single"/>
          <w:lang w:val="en-US"/>
        </w:rPr>
        <w:t>gov</w:t>
      </w:r>
      <w:proofErr w:type="spellEnd"/>
      <w:r w:rsidRPr="008D1FB0">
        <w:rPr>
          <w:rFonts w:ascii="Verdana" w:hAnsi="Verdana" w:cs="Verdana"/>
          <w:color w:val="000000"/>
          <w:sz w:val="18"/>
          <w:szCs w:val="18"/>
          <w:u w:val="single"/>
        </w:rPr>
        <w:t>.</w:t>
      </w:r>
      <w:proofErr w:type="spellStart"/>
      <w:r w:rsidRPr="008D1FB0">
        <w:rPr>
          <w:rFonts w:ascii="Verdana" w:hAnsi="Verdana" w:cs="Verdana"/>
          <w:color w:val="000000"/>
          <w:sz w:val="18"/>
          <w:szCs w:val="18"/>
          <w:u w:val="single"/>
          <w:lang w:val="en-US"/>
        </w:rPr>
        <w:t>ru</w:t>
      </w:r>
      <w:proofErr w:type="spellEnd"/>
      <w:r w:rsidRPr="008D1FB0">
        <w:rPr>
          <w:rFonts w:ascii="Verdana" w:hAnsi="Verdana" w:cs="Verdana"/>
          <w:color w:val="000000"/>
          <w:sz w:val="18"/>
          <w:szCs w:val="18"/>
        </w:rPr>
        <w:t xml:space="preserve"> ознакомлен </w:t>
      </w:r>
      <w:r w:rsidRPr="008D1FB0">
        <w:rPr>
          <w:color w:val="000000"/>
        </w:rPr>
        <w:t>и полностью согласен.</w:t>
      </w:r>
    </w:p>
    <w:p w:rsidR="008D1FB0" w:rsidRPr="008D1FB0" w:rsidRDefault="008D1FB0" w:rsidP="008D1FB0">
      <w:pPr>
        <w:spacing w:before="180"/>
        <w:jc w:val="both"/>
        <w:rPr>
          <w:color w:val="000000"/>
        </w:rPr>
      </w:pPr>
      <w:r w:rsidRPr="008D1FB0">
        <w:rPr>
          <w:color w:val="000000"/>
        </w:rPr>
        <w:tab/>
        <w:t xml:space="preserve">Заявка составляется в 2-х экземплярах, один из которых остается у претендента, другой в администрации </w:t>
      </w:r>
      <w:proofErr w:type="spellStart"/>
      <w:r w:rsidRPr="008D1FB0">
        <w:rPr>
          <w:color w:val="000000"/>
        </w:rPr>
        <w:t>Коченевского</w:t>
      </w:r>
      <w:proofErr w:type="spellEnd"/>
      <w:r w:rsidRPr="008D1FB0">
        <w:rPr>
          <w:color w:val="000000"/>
        </w:rPr>
        <w:t xml:space="preserve"> района Новосибирской области.</w:t>
      </w:r>
    </w:p>
    <w:p w:rsidR="008D1FB0" w:rsidRPr="008D1FB0" w:rsidRDefault="008D1FB0" w:rsidP="008D1FB0">
      <w:pPr>
        <w:spacing w:before="180"/>
        <w:jc w:val="both"/>
        <w:rPr>
          <w:color w:val="000000"/>
        </w:rPr>
      </w:pPr>
    </w:p>
    <w:p w:rsidR="008D1FB0" w:rsidRPr="008D1FB0" w:rsidRDefault="008D1FB0" w:rsidP="008D1FB0">
      <w:pPr>
        <w:spacing w:before="180"/>
        <w:jc w:val="both"/>
        <w:rPr>
          <w:color w:val="000000"/>
        </w:rPr>
      </w:pPr>
      <w:r w:rsidRPr="008D1FB0">
        <w:rPr>
          <w:color w:val="000000"/>
        </w:rPr>
        <w:t>Перечень документов, прилагаемых к заявке:</w:t>
      </w:r>
    </w:p>
    <w:p w:rsidR="008D1FB0" w:rsidRPr="008D1FB0" w:rsidRDefault="008D1FB0" w:rsidP="008D1FB0">
      <w:pPr>
        <w:spacing w:before="180"/>
        <w:jc w:val="both"/>
        <w:rPr>
          <w:color w:val="000000"/>
        </w:rPr>
      </w:pPr>
      <w:r w:rsidRPr="008D1FB0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1FB0" w:rsidRPr="008D1FB0" w:rsidRDefault="008D1FB0" w:rsidP="008D1FB0">
      <w:pPr>
        <w:spacing w:before="180"/>
        <w:jc w:val="both"/>
        <w:rPr>
          <w:color w:val="000000"/>
        </w:rPr>
      </w:pPr>
      <w:r w:rsidRPr="008D1FB0">
        <w:rPr>
          <w:color w:val="000000"/>
        </w:rPr>
        <w:tab/>
        <w:t>Подпись претендента (его полномочного представителя) _______________________________</w:t>
      </w:r>
    </w:p>
    <w:p w:rsidR="008D1FB0" w:rsidRPr="008D1FB0" w:rsidRDefault="008D1FB0" w:rsidP="008D1FB0">
      <w:pPr>
        <w:spacing w:before="180"/>
        <w:jc w:val="both"/>
        <w:rPr>
          <w:color w:val="000000"/>
        </w:rPr>
      </w:pPr>
      <w:r w:rsidRPr="008D1FB0">
        <w:rPr>
          <w:color w:val="000000"/>
        </w:rPr>
        <w:t xml:space="preserve">   _____________________________________________________________________________________                                                                                                                                                                        (расшифровка подписи)</w:t>
      </w:r>
    </w:p>
    <w:p w:rsidR="008D1FB0" w:rsidRPr="008D1FB0" w:rsidRDefault="008D1FB0" w:rsidP="008D1FB0">
      <w:pPr>
        <w:spacing w:before="180"/>
        <w:ind w:firstLine="480"/>
        <w:jc w:val="both"/>
        <w:rPr>
          <w:color w:val="000000"/>
        </w:rPr>
      </w:pPr>
      <w:r w:rsidRPr="008D1FB0">
        <w:rPr>
          <w:color w:val="000000"/>
        </w:rPr>
        <w:tab/>
      </w:r>
      <w:r w:rsidRPr="008D1FB0">
        <w:rPr>
          <w:color w:val="000000"/>
        </w:rPr>
        <w:tab/>
      </w:r>
      <w:r w:rsidRPr="008D1FB0">
        <w:rPr>
          <w:color w:val="000000"/>
        </w:rPr>
        <w:tab/>
      </w:r>
      <w:r w:rsidRPr="008D1FB0">
        <w:rPr>
          <w:color w:val="000000"/>
        </w:rPr>
        <w:tab/>
      </w:r>
      <w:r w:rsidRPr="008D1FB0">
        <w:rPr>
          <w:color w:val="000000"/>
        </w:rPr>
        <w:tab/>
      </w:r>
      <w:r w:rsidRPr="008D1FB0">
        <w:rPr>
          <w:color w:val="000000"/>
        </w:rPr>
        <w:tab/>
      </w:r>
      <w:r w:rsidRPr="008D1FB0">
        <w:rPr>
          <w:color w:val="000000"/>
        </w:rPr>
        <w:tab/>
        <w:t xml:space="preserve">                             Дата «_____» ____________ 20___ г.            Заявка принята администрацией </w:t>
      </w:r>
      <w:proofErr w:type="spellStart"/>
      <w:r w:rsidRPr="008D1FB0">
        <w:rPr>
          <w:color w:val="000000"/>
        </w:rPr>
        <w:t>Коченевского</w:t>
      </w:r>
      <w:proofErr w:type="spellEnd"/>
      <w:r w:rsidRPr="008D1FB0">
        <w:rPr>
          <w:color w:val="000000"/>
        </w:rPr>
        <w:t xml:space="preserve"> района (его полномочным представителем)</w:t>
      </w:r>
    </w:p>
    <w:p w:rsidR="008D1FB0" w:rsidRPr="008D1FB0" w:rsidRDefault="008D1FB0" w:rsidP="008D1FB0">
      <w:pPr>
        <w:spacing w:before="180"/>
        <w:jc w:val="both"/>
        <w:rPr>
          <w:color w:val="000000"/>
        </w:rPr>
      </w:pPr>
      <w:r w:rsidRPr="008D1FB0">
        <w:rPr>
          <w:color w:val="000000"/>
        </w:rPr>
        <w:t xml:space="preserve">«___» ______________ 20___ года </w:t>
      </w:r>
      <w:proofErr w:type="gramStart"/>
      <w:r w:rsidRPr="008D1FB0">
        <w:rPr>
          <w:color w:val="000000"/>
        </w:rPr>
        <w:t>в</w:t>
      </w:r>
      <w:proofErr w:type="gramEnd"/>
      <w:r w:rsidRPr="008D1FB0">
        <w:rPr>
          <w:color w:val="000000"/>
        </w:rPr>
        <w:t xml:space="preserve"> ______ часов ____ минут.</w:t>
      </w:r>
    </w:p>
    <w:p w:rsidR="008D1FB0" w:rsidRPr="008D1FB0" w:rsidRDefault="008D1FB0" w:rsidP="008D1FB0">
      <w:pPr>
        <w:rPr>
          <w:color w:val="000000"/>
        </w:rPr>
      </w:pPr>
      <w:r w:rsidRPr="008D1FB0">
        <w:rPr>
          <w:color w:val="000000"/>
        </w:rPr>
        <w:t xml:space="preserve">Подпись уполномоченного лица, принявшего заявку  _______________________________      </w:t>
      </w:r>
    </w:p>
    <w:p w:rsidR="008D1FB0" w:rsidRPr="008D1FB0" w:rsidRDefault="008D1FB0" w:rsidP="008D1FB0">
      <w:pPr>
        <w:rPr>
          <w:color w:val="000000"/>
        </w:rPr>
      </w:pPr>
    </w:p>
    <w:p w:rsidR="008D1FB0" w:rsidRPr="008D1FB0" w:rsidRDefault="008D1FB0" w:rsidP="008D1FB0">
      <w:pPr>
        <w:rPr>
          <w:color w:val="000000"/>
        </w:rPr>
      </w:pPr>
    </w:p>
    <w:p w:rsidR="008D1FB0" w:rsidRPr="008D1FB0" w:rsidRDefault="008D1FB0" w:rsidP="008D1FB0">
      <w:pPr>
        <w:keepNext/>
        <w:tabs>
          <w:tab w:val="left" w:pos="8931"/>
        </w:tabs>
        <w:jc w:val="right"/>
        <w:rPr>
          <w:b/>
          <w:bCs/>
          <w:color w:val="000000"/>
          <w:sz w:val="23"/>
          <w:szCs w:val="23"/>
        </w:rPr>
      </w:pPr>
      <w:r w:rsidRPr="008D1FB0">
        <w:rPr>
          <w:b/>
          <w:bCs/>
          <w:color w:val="000000"/>
          <w:sz w:val="23"/>
          <w:szCs w:val="23"/>
        </w:rPr>
        <w:t>Приложение 2</w:t>
      </w:r>
    </w:p>
    <w:p w:rsidR="008D1FB0" w:rsidRPr="008D1FB0" w:rsidRDefault="008D1FB0" w:rsidP="008D1FB0">
      <w:pPr>
        <w:keepNext/>
        <w:tabs>
          <w:tab w:val="left" w:pos="8931"/>
        </w:tabs>
        <w:jc w:val="center"/>
        <w:rPr>
          <w:b/>
          <w:bCs/>
          <w:color w:val="000000"/>
        </w:rPr>
      </w:pPr>
      <w:r w:rsidRPr="008D1FB0">
        <w:rPr>
          <w:b/>
          <w:bCs/>
          <w:color w:val="000000"/>
        </w:rPr>
        <w:t>ДОГОВОР (проект)</w:t>
      </w:r>
    </w:p>
    <w:p w:rsidR="008D1FB0" w:rsidRPr="008D1FB0" w:rsidRDefault="008D1FB0" w:rsidP="008D1FB0">
      <w:pPr>
        <w:keepNext/>
        <w:tabs>
          <w:tab w:val="left" w:pos="8931"/>
        </w:tabs>
        <w:jc w:val="center"/>
        <w:rPr>
          <w:b/>
          <w:bCs/>
          <w:color w:val="000000"/>
        </w:rPr>
      </w:pPr>
      <w:r w:rsidRPr="008D1FB0">
        <w:rPr>
          <w:b/>
          <w:bCs/>
          <w:color w:val="000000"/>
        </w:rPr>
        <w:t xml:space="preserve">аренды земельного участка на территории </w:t>
      </w:r>
    </w:p>
    <w:p w:rsidR="008D1FB0" w:rsidRPr="008D1FB0" w:rsidRDefault="008D1FB0" w:rsidP="008D1FB0">
      <w:pPr>
        <w:keepNext/>
        <w:tabs>
          <w:tab w:val="left" w:pos="8931"/>
        </w:tabs>
        <w:jc w:val="center"/>
        <w:rPr>
          <w:b/>
          <w:bCs/>
          <w:color w:val="000000"/>
        </w:rPr>
      </w:pPr>
      <w:proofErr w:type="spellStart"/>
      <w:r w:rsidRPr="008D1FB0">
        <w:rPr>
          <w:b/>
          <w:bCs/>
          <w:color w:val="000000"/>
        </w:rPr>
        <w:t>Федосихинского</w:t>
      </w:r>
      <w:proofErr w:type="spellEnd"/>
      <w:r w:rsidRPr="008D1FB0">
        <w:rPr>
          <w:b/>
          <w:bCs/>
          <w:color w:val="000000"/>
        </w:rPr>
        <w:t xml:space="preserve"> сельсовета </w:t>
      </w:r>
      <w:proofErr w:type="spellStart"/>
      <w:r w:rsidRPr="008D1FB0">
        <w:rPr>
          <w:b/>
          <w:bCs/>
          <w:color w:val="000000"/>
        </w:rPr>
        <w:t>Коченевского</w:t>
      </w:r>
      <w:proofErr w:type="spellEnd"/>
      <w:r w:rsidRPr="008D1FB0">
        <w:rPr>
          <w:b/>
          <w:bCs/>
          <w:color w:val="000000"/>
        </w:rPr>
        <w:t xml:space="preserve"> района Новосибирской области</w:t>
      </w:r>
    </w:p>
    <w:p w:rsidR="008D1FB0" w:rsidRPr="008D1FB0" w:rsidRDefault="008D1FB0" w:rsidP="008D1FB0">
      <w:pPr>
        <w:keepNext/>
        <w:keepLines/>
        <w:tabs>
          <w:tab w:val="left" w:pos="8931"/>
        </w:tabs>
        <w:jc w:val="center"/>
        <w:rPr>
          <w:color w:val="000000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8D1FB0" w:rsidRPr="008D1FB0" w:rsidTr="002A298F">
        <w:tc>
          <w:tcPr>
            <w:tcW w:w="2458" w:type="pct"/>
            <w:hideMark/>
          </w:tcPr>
          <w:p w:rsidR="008D1FB0" w:rsidRPr="008D1FB0" w:rsidRDefault="008D1FB0" w:rsidP="008D1FB0">
            <w:pPr>
              <w:keepNext/>
              <w:tabs>
                <w:tab w:val="left" w:pos="8931"/>
              </w:tabs>
              <w:rPr>
                <w:b/>
                <w:bCs/>
                <w:color w:val="000000"/>
              </w:rPr>
            </w:pPr>
            <w:proofErr w:type="spellStart"/>
            <w:r w:rsidRPr="008D1FB0">
              <w:rPr>
                <w:b/>
                <w:bCs/>
                <w:color w:val="000000"/>
              </w:rPr>
              <w:t>р.п</w:t>
            </w:r>
            <w:proofErr w:type="spellEnd"/>
            <w:r w:rsidRPr="008D1FB0">
              <w:rPr>
                <w:b/>
                <w:bCs/>
                <w:color w:val="000000"/>
              </w:rPr>
              <w:t>. Коченево</w:t>
            </w:r>
          </w:p>
        </w:tc>
        <w:tc>
          <w:tcPr>
            <w:tcW w:w="2542" w:type="pct"/>
            <w:hideMark/>
          </w:tcPr>
          <w:p w:rsidR="008D1FB0" w:rsidRPr="008D1FB0" w:rsidRDefault="008D1FB0" w:rsidP="008D1FB0">
            <w:pPr>
              <w:keepNext/>
              <w:tabs>
                <w:tab w:val="left" w:pos="8931"/>
              </w:tabs>
              <w:jc w:val="right"/>
              <w:rPr>
                <w:b/>
                <w:bCs/>
                <w:color w:val="000000"/>
              </w:rPr>
            </w:pPr>
            <w:r w:rsidRPr="008D1FB0">
              <w:rPr>
                <w:b/>
                <w:bCs/>
                <w:color w:val="000000"/>
              </w:rPr>
              <w:t>______________2019 г.</w:t>
            </w:r>
          </w:p>
        </w:tc>
      </w:tr>
    </w:tbl>
    <w:p w:rsidR="008D1FB0" w:rsidRPr="008D1FB0" w:rsidRDefault="008D1FB0" w:rsidP="008D1FB0">
      <w:pPr>
        <w:keepNext/>
        <w:spacing w:before="120"/>
        <w:rPr>
          <w:color w:val="000000"/>
        </w:rPr>
      </w:pPr>
      <w:r w:rsidRPr="008D1FB0">
        <w:rPr>
          <w:color w:val="000000"/>
        </w:rPr>
        <w:t xml:space="preserve">Регистрационный № </w:t>
      </w:r>
    </w:p>
    <w:p w:rsidR="008D1FB0" w:rsidRPr="008D1FB0" w:rsidRDefault="008D1FB0" w:rsidP="008D1FB0">
      <w:pPr>
        <w:jc w:val="both"/>
        <w:rPr>
          <w:color w:val="000000"/>
        </w:rPr>
      </w:pPr>
      <w:proofErr w:type="gramStart"/>
      <w:r w:rsidRPr="008D1FB0">
        <w:rPr>
          <w:b/>
          <w:bCs/>
          <w:color w:val="000000"/>
        </w:rPr>
        <w:t xml:space="preserve">Администрация </w:t>
      </w:r>
      <w:proofErr w:type="spellStart"/>
      <w:r w:rsidRPr="008D1FB0">
        <w:rPr>
          <w:b/>
          <w:bCs/>
          <w:color w:val="000000"/>
        </w:rPr>
        <w:t>Коченевского</w:t>
      </w:r>
      <w:proofErr w:type="spellEnd"/>
      <w:r w:rsidRPr="008D1FB0">
        <w:rPr>
          <w:b/>
          <w:bCs/>
          <w:color w:val="000000"/>
        </w:rPr>
        <w:t xml:space="preserve"> района Новосибирской области </w:t>
      </w:r>
      <w:r w:rsidRPr="008D1FB0">
        <w:rPr>
          <w:color w:val="000000"/>
        </w:rPr>
        <w:t xml:space="preserve">(далее – </w:t>
      </w:r>
      <w:r w:rsidRPr="008D1FB0">
        <w:rPr>
          <w:b/>
          <w:bCs/>
          <w:color w:val="000000"/>
        </w:rPr>
        <w:t>Администрация</w:t>
      </w:r>
      <w:r w:rsidRPr="008D1FB0">
        <w:rPr>
          <w:color w:val="000000"/>
        </w:rPr>
        <w:t xml:space="preserve">), именуемая в дальнейшем </w:t>
      </w:r>
      <w:r w:rsidRPr="008D1FB0">
        <w:rPr>
          <w:b/>
          <w:bCs/>
          <w:color w:val="000000"/>
        </w:rPr>
        <w:t>Арендодатель</w:t>
      </w:r>
      <w:r w:rsidRPr="008D1FB0">
        <w:rPr>
          <w:color w:val="000000"/>
        </w:rPr>
        <w:t xml:space="preserve">, </w:t>
      </w:r>
      <w:r w:rsidRPr="008D1FB0">
        <w:rPr>
          <w:sz w:val="23"/>
          <w:szCs w:val="23"/>
        </w:rPr>
        <w:t xml:space="preserve">в лице </w:t>
      </w:r>
      <w:proofErr w:type="spellStart"/>
      <w:r w:rsidRPr="008D1FB0">
        <w:rPr>
          <w:b/>
          <w:sz w:val="23"/>
          <w:szCs w:val="23"/>
        </w:rPr>
        <w:t>Новоторженцева</w:t>
      </w:r>
      <w:proofErr w:type="spellEnd"/>
      <w:r w:rsidRPr="008D1FB0">
        <w:rPr>
          <w:b/>
          <w:sz w:val="23"/>
          <w:szCs w:val="23"/>
        </w:rPr>
        <w:t xml:space="preserve"> Андрея Семеновича</w:t>
      </w:r>
      <w:r w:rsidRPr="008D1FB0">
        <w:rPr>
          <w:sz w:val="23"/>
          <w:szCs w:val="23"/>
        </w:rPr>
        <w:t xml:space="preserve"> – главы района, действующего на основании Устава, с одной стороны</w:t>
      </w:r>
      <w:r w:rsidRPr="008D1FB0">
        <w:t>,</w:t>
      </w:r>
      <w:r w:rsidRPr="008D1FB0">
        <w:rPr>
          <w:color w:val="000000"/>
        </w:rPr>
        <w:t xml:space="preserve"> и </w:t>
      </w:r>
      <w:r w:rsidRPr="008D1FB0">
        <w:rPr>
          <w:b/>
          <w:bCs/>
          <w:color w:val="000000"/>
        </w:rPr>
        <w:t>_______________________</w:t>
      </w:r>
      <w:r w:rsidRPr="008D1FB0">
        <w:rPr>
          <w:color w:val="000000"/>
        </w:rPr>
        <w:t xml:space="preserve">, именуемый в дальнейшем </w:t>
      </w:r>
      <w:r w:rsidRPr="008D1FB0">
        <w:rPr>
          <w:b/>
          <w:bCs/>
          <w:color w:val="000000"/>
        </w:rPr>
        <w:t>Арендатор</w:t>
      </w:r>
      <w:r w:rsidRPr="008D1FB0">
        <w:rPr>
          <w:color w:val="000000"/>
        </w:rPr>
        <w:t xml:space="preserve">, с другой стороны, а вместе именуемые </w:t>
      </w:r>
      <w:r w:rsidRPr="008D1FB0">
        <w:rPr>
          <w:b/>
          <w:bCs/>
          <w:color w:val="000000"/>
        </w:rPr>
        <w:t>Стороны</w:t>
      </w:r>
      <w:r w:rsidRPr="008D1FB0">
        <w:rPr>
          <w:color w:val="000000"/>
        </w:rPr>
        <w:t xml:space="preserve">, в соответствии с Протоколом  о результатах торгов от ____________2019  № _______ , заключили настоящий договор (далее по тексту - </w:t>
      </w:r>
      <w:r w:rsidRPr="008D1FB0">
        <w:rPr>
          <w:b/>
          <w:bCs/>
          <w:color w:val="000000"/>
        </w:rPr>
        <w:t>Договор</w:t>
      </w:r>
      <w:r w:rsidRPr="008D1FB0">
        <w:rPr>
          <w:color w:val="000000"/>
        </w:rPr>
        <w:t>) о нижеследующем:</w:t>
      </w:r>
      <w:proofErr w:type="gramEnd"/>
    </w:p>
    <w:p w:rsidR="008D1FB0" w:rsidRPr="008D1FB0" w:rsidRDefault="008D1FB0" w:rsidP="008D1FB0">
      <w:pPr>
        <w:keepNext/>
        <w:tabs>
          <w:tab w:val="num" w:pos="2552"/>
        </w:tabs>
        <w:spacing w:before="160" w:after="40"/>
        <w:ind w:left="2410" w:hanging="360"/>
        <w:outlineLvl w:val="0"/>
        <w:rPr>
          <w:b/>
          <w:bCs/>
          <w:color w:val="000000"/>
        </w:rPr>
      </w:pPr>
      <w:r w:rsidRPr="008D1FB0">
        <w:rPr>
          <w:b/>
          <w:bCs/>
          <w:color w:val="000000"/>
        </w:rPr>
        <w:t>Предмет Договора</w:t>
      </w:r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8D1FB0">
        <w:rPr>
          <w:b/>
          <w:bCs/>
          <w:color w:val="000000"/>
        </w:rPr>
        <w:t>Арендодатель</w:t>
      </w:r>
      <w:r w:rsidRPr="008D1FB0">
        <w:rPr>
          <w:color w:val="000000"/>
        </w:rPr>
        <w:t xml:space="preserve"> предоставляет, а </w:t>
      </w:r>
      <w:r w:rsidRPr="008D1FB0">
        <w:rPr>
          <w:b/>
          <w:bCs/>
          <w:color w:val="000000"/>
        </w:rPr>
        <w:t>Арендатор</w:t>
      </w:r>
      <w:r w:rsidRPr="008D1FB0">
        <w:rPr>
          <w:color w:val="000000"/>
        </w:rPr>
        <w:t xml:space="preserve"> принимает в аренду земельный участок </w:t>
      </w:r>
      <w:r w:rsidRPr="008D1FB0">
        <w:rPr>
          <w:b/>
          <w:bCs/>
          <w:color w:val="000000"/>
        </w:rPr>
        <w:t>земель ______________________________________________</w:t>
      </w:r>
      <w:r w:rsidRPr="008D1FB0">
        <w:rPr>
          <w:color w:val="000000"/>
        </w:rPr>
        <w:t xml:space="preserve">, с кадастровым номером ___________________, площадью _______ </w:t>
      </w:r>
      <w:proofErr w:type="spellStart"/>
      <w:r w:rsidRPr="008D1FB0">
        <w:rPr>
          <w:color w:val="000000"/>
        </w:rPr>
        <w:t>кв</w:t>
      </w:r>
      <w:proofErr w:type="gramStart"/>
      <w:r w:rsidRPr="008D1FB0">
        <w:rPr>
          <w:color w:val="000000"/>
        </w:rPr>
        <w:t>.м</w:t>
      </w:r>
      <w:proofErr w:type="spellEnd"/>
      <w:proofErr w:type="gramEnd"/>
      <w:r w:rsidRPr="008D1FB0">
        <w:rPr>
          <w:color w:val="000000"/>
        </w:rPr>
        <w:t xml:space="preserve">, имеющий местоположение: Новосибирская область, </w:t>
      </w:r>
      <w:proofErr w:type="spellStart"/>
      <w:r w:rsidRPr="008D1FB0">
        <w:rPr>
          <w:color w:val="000000"/>
        </w:rPr>
        <w:t>Коченевский</w:t>
      </w:r>
      <w:proofErr w:type="spellEnd"/>
      <w:r w:rsidRPr="008D1FB0">
        <w:rPr>
          <w:color w:val="000000"/>
        </w:rPr>
        <w:t xml:space="preserve"> район, _________________________________________, с разрешенным использованием: ______________________________________,  именуемый далее - </w:t>
      </w:r>
      <w:r w:rsidRPr="008D1FB0">
        <w:rPr>
          <w:b/>
          <w:bCs/>
          <w:color w:val="000000"/>
        </w:rPr>
        <w:t>Участок</w:t>
      </w:r>
      <w:r w:rsidRPr="008D1FB0">
        <w:rPr>
          <w:color w:val="000000"/>
        </w:rPr>
        <w:t>.</w:t>
      </w:r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8D1FB0">
        <w:rPr>
          <w:color w:val="000000"/>
        </w:rPr>
        <w:t xml:space="preserve">Обременения в отношении </w:t>
      </w:r>
      <w:r w:rsidRPr="008D1FB0">
        <w:rPr>
          <w:b/>
          <w:bCs/>
          <w:color w:val="000000"/>
        </w:rPr>
        <w:t>Участка</w:t>
      </w:r>
      <w:r w:rsidRPr="008D1FB0">
        <w:rPr>
          <w:color w:val="000000"/>
        </w:rPr>
        <w:t xml:space="preserve"> не установлены.</w:t>
      </w:r>
    </w:p>
    <w:p w:rsidR="008D1FB0" w:rsidRPr="008D1FB0" w:rsidRDefault="008D1FB0" w:rsidP="008D1FB0">
      <w:pPr>
        <w:keepNext/>
        <w:tabs>
          <w:tab w:val="num" w:pos="2552"/>
        </w:tabs>
        <w:spacing w:before="160" w:after="40"/>
        <w:ind w:left="2410" w:hanging="360"/>
        <w:outlineLvl w:val="0"/>
        <w:rPr>
          <w:b/>
          <w:bCs/>
          <w:color w:val="000000"/>
        </w:rPr>
      </w:pPr>
      <w:r w:rsidRPr="008D1FB0">
        <w:rPr>
          <w:b/>
          <w:bCs/>
          <w:color w:val="000000"/>
        </w:rPr>
        <w:t>Срок Договора</w:t>
      </w:r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b/>
          <w:bCs/>
          <w:color w:val="000000"/>
        </w:rPr>
      </w:pPr>
      <w:r w:rsidRPr="008D1FB0">
        <w:rPr>
          <w:color w:val="000000"/>
        </w:rPr>
        <w:t xml:space="preserve">Срок действия </w:t>
      </w:r>
      <w:r w:rsidRPr="008D1FB0">
        <w:rPr>
          <w:b/>
          <w:bCs/>
          <w:color w:val="000000"/>
        </w:rPr>
        <w:t>Договора</w:t>
      </w:r>
      <w:r w:rsidRPr="008D1FB0">
        <w:rPr>
          <w:color w:val="000000"/>
        </w:rPr>
        <w:t xml:space="preserve"> устанавливается с ___________</w:t>
      </w:r>
      <w:r w:rsidRPr="008D1FB0">
        <w:rPr>
          <w:b/>
          <w:bCs/>
          <w:color w:val="000000"/>
        </w:rPr>
        <w:t>2019 г.</w:t>
      </w:r>
      <w:r w:rsidRPr="008D1FB0">
        <w:rPr>
          <w:color w:val="000000"/>
        </w:rPr>
        <w:t xml:space="preserve"> по ___________</w:t>
      </w:r>
      <w:r w:rsidRPr="008D1FB0">
        <w:rPr>
          <w:b/>
          <w:color w:val="000000"/>
        </w:rPr>
        <w:t>2029</w:t>
      </w:r>
      <w:r w:rsidRPr="008D1FB0">
        <w:rPr>
          <w:b/>
          <w:bCs/>
          <w:color w:val="000000"/>
        </w:rPr>
        <w:t xml:space="preserve"> г.</w:t>
      </w:r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b/>
          <w:i/>
          <w:color w:val="000000"/>
        </w:rPr>
      </w:pPr>
      <w:r w:rsidRPr="008D1FB0">
        <w:rPr>
          <w:b/>
          <w:bCs/>
          <w:i/>
          <w:iCs/>
          <w:color w:val="000000"/>
        </w:rPr>
        <w:t>Настоящий договор подлежит государственной регистрации в Управлении Федеральной службы государственной регистрации, кадастра и картографии по Новосибирской области.</w:t>
      </w:r>
    </w:p>
    <w:p w:rsidR="008D1FB0" w:rsidRPr="008D1FB0" w:rsidRDefault="008D1FB0" w:rsidP="008D1FB0">
      <w:pPr>
        <w:ind w:left="851"/>
        <w:jc w:val="both"/>
        <w:rPr>
          <w:color w:val="000000"/>
        </w:rPr>
      </w:pPr>
    </w:p>
    <w:p w:rsidR="008D1FB0" w:rsidRPr="008D1FB0" w:rsidRDefault="008D1FB0" w:rsidP="008D1FB0">
      <w:pPr>
        <w:keepNext/>
        <w:tabs>
          <w:tab w:val="num" w:pos="2552"/>
        </w:tabs>
        <w:spacing w:before="160" w:after="40"/>
        <w:ind w:left="2410" w:hanging="360"/>
        <w:outlineLvl w:val="0"/>
        <w:rPr>
          <w:b/>
          <w:bCs/>
          <w:color w:val="000000"/>
        </w:rPr>
      </w:pPr>
      <w:r w:rsidRPr="008D1FB0">
        <w:rPr>
          <w:b/>
          <w:bCs/>
          <w:color w:val="000000"/>
        </w:rPr>
        <w:t>Арендная плата</w:t>
      </w:r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8D1FB0">
        <w:rPr>
          <w:color w:val="000000"/>
        </w:rPr>
        <w:t>Размер годовой арендной платы составляет  _______________________ в соответствии с Протоколом  о результатах торгов от ____________2019  № _______.</w:t>
      </w:r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8D1FB0">
        <w:rPr>
          <w:color w:val="000000"/>
        </w:rPr>
        <w:t xml:space="preserve">Арендная плата по </w:t>
      </w:r>
      <w:r w:rsidRPr="008D1FB0">
        <w:rPr>
          <w:b/>
          <w:bCs/>
          <w:color w:val="000000"/>
        </w:rPr>
        <w:t>Договору</w:t>
      </w:r>
      <w:r w:rsidRPr="008D1FB0">
        <w:rPr>
          <w:color w:val="000000"/>
        </w:rPr>
        <w:t xml:space="preserve"> вносится </w:t>
      </w:r>
      <w:r w:rsidRPr="008D1FB0">
        <w:rPr>
          <w:b/>
          <w:bCs/>
          <w:color w:val="000000"/>
        </w:rPr>
        <w:t>Арендатором</w:t>
      </w:r>
      <w:r w:rsidRPr="008D1FB0">
        <w:rPr>
          <w:color w:val="000000"/>
        </w:rPr>
        <w:t xml:space="preserve"> ежеквартально не позднее 10 числа месяца следующего за отчётным кварталом, путем перечисления через </w:t>
      </w:r>
      <w:r w:rsidRPr="008D1FB0">
        <w:rPr>
          <w:bCs/>
          <w:iCs/>
          <w:color w:val="000000"/>
        </w:rPr>
        <w:t>УФК по НСО (</w:t>
      </w:r>
      <w:r w:rsidRPr="008D1FB0">
        <w:rPr>
          <w:color w:val="000000"/>
        </w:rPr>
        <w:t xml:space="preserve">Администрация </w:t>
      </w:r>
      <w:proofErr w:type="spellStart"/>
      <w:r w:rsidRPr="008D1FB0">
        <w:rPr>
          <w:color w:val="000000"/>
        </w:rPr>
        <w:t>Коченевского</w:t>
      </w:r>
      <w:proofErr w:type="spellEnd"/>
      <w:r w:rsidRPr="008D1FB0">
        <w:rPr>
          <w:color w:val="000000"/>
        </w:rPr>
        <w:t xml:space="preserve"> района</w:t>
      </w:r>
      <w:r w:rsidRPr="008D1FB0">
        <w:rPr>
          <w:bCs/>
          <w:iCs/>
          <w:color w:val="000000"/>
        </w:rPr>
        <w:t xml:space="preserve">) ИНН 5425000045, КПП 542501001, </w:t>
      </w:r>
      <w:r w:rsidRPr="008D1FB0">
        <w:rPr>
          <w:color w:val="000000"/>
        </w:rPr>
        <w:t xml:space="preserve">счет получателя: 40101810900000010001 в </w:t>
      </w:r>
      <w:proofErr w:type="gramStart"/>
      <w:r w:rsidRPr="008D1FB0">
        <w:rPr>
          <w:color w:val="000000"/>
        </w:rPr>
        <w:t>Сибирском</w:t>
      </w:r>
      <w:proofErr w:type="gramEnd"/>
      <w:r w:rsidRPr="008D1FB0">
        <w:rPr>
          <w:color w:val="000000"/>
        </w:rPr>
        <w:t xml:space="preserve"> ГУ Банка России по Новосибирской области г. Новосибирск, БИК банка получателя: 045004001, код бюджетной классификации: __________________________, ОКТМО </w:t>
      </w:r>
      <w:r w:rsidRPr="008D1FB0">
        <w:rPr>
          <w:bCs/>
          <w:color w:val="000000"/>
        </w:rPr>
        <w:t>_____________</w:t>
      </w:r>
      <w:r w:rsidRPr="008D1FB0">
        <w:rPr>
          <w:color w:val="000000"/>
        </w:rPr>
        <w:t>.</w:t>
      </w:r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8D1FB0">
        <w:rPr>
          <w:color w:val="000000"/>
        </w:rPr>
        <w:lastRenderedPageBreak/>
        <w:t xml:space="preserve">В случае неуплаты в установленный </w:t>
      </w:r>
      <w:r w:rsidRPr="008D1FB0">
        <w:rPr>
          <w:b/>
          <w:bCs/>
          <w:color w:val="000000"/>
        </w:rPr>
        <w:t>Договором</w:t>
      </w:r>
      <w:r w:rsidRPr="008D1FB0">
        <w:rPr>
          <w:color w:val="000000"/>
        </w:rPr>
        <w:t xml:space="preserve"> срок </w:t>
      </w:r>
      <w:r w:rsidRPr="008D1FB0">
        <w:rPr>
          <w:b/>
          <w:bCs/>
          <w:color w:val="000000"/>
        </w:rPr>
        <w:t>Арендатор</w:t>
      </w:r>
      <w:r w:rsidRPr="008D1FB0">
        <w:rPr>
          <w:color w:val="000000"/>
        </w:rPr>
        <w:t xml:space="preserve"> уплачивает </w:t>
      </w:r>
      <w:r w:rsidRPr="008D1FB0">
        <w:rPr>
          <w:b/>
          <w:bCs/>
          <w:color w:val="000000"/>
        </w:rPr>
        <w:t>Арендодателю</w:t>
      </w:r>
      <w:r w:rsidRPr="008D1FB0">
        <w:rPr>
          <w:color w:val="000000"/>
        </w:rPr>
        <w:t xml:space="preserve"> пеню в размере </w:t>
      </w:r>
      <w:r w:rsidRPr="008D1FB0">
        <w:rPr>
          <w:b/>
          <w:bCs/>
          <w:color w:val="000000"/>
        </w:rPr>
        <w:t>0,05</w:t>
      </w:r>
      <w:r w:rsidRPr="008D1FB0">
        <w:rPr>
          <w:color w:val="000000"/>
        </w:rPr>
        <w:t xml:space="preserve"> </w:t>
      </w:r>
      <w:r w:rsidRPr="008D1FB0">
        <w:rPr>
          <w:b/>
          <w:bCs/>
          <w:color w:val="000000"/>
        </w:rPr>
        <w:t>%</w:t>
      </w:r>
      <w:r w:rsidRPr="008D1FB0">
        <w:rPr>
          <w:color w:val="000000"/>
        </w:rPr>
        <w:t xml:space="preserve"> от суммы неуплаты за каждый день просрочки.</w:t>
      </w:r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8D1FB0">
        <w:rPr>
          <w:color w:val="000000"/>
        </w:rPr>
        <w:t xml:space="preserve">Не использование </w:t>
      </w:r>
      <w:r w:rsidRPr="008D1FB0">
        <w:rPr>
          <w:b/>
          <w:bCs/>
          <w:color w:val="000000"/>
        </w:rPr>
        <w:t>Участка</w:t>
      </w:r>
      <w:r w:rsidRPr="008D1FB0">
        <w:rPr>
          <w:color w:val="000000"/>
        </w:rPr>
        <w:t xml:space="preserve"> </w:t>
      </w:r>
      <w:r w:rsidRPr="008D1FB0">
        <w:rPr>
          <w:b/>
          <w:bCs/>
          <w:color w:val="000000"/>
        </w:rPr>
        <w:t>Арендатором</w:t>
      </w:r>
      <w:r w:rsidRPr="008D1FB0">
        <w:rPr>
          <w:color w:val="000000"/>
        </w:rPr>
        <w:t xml:space="preserve"> не может служить основанием для неуплаты арендной платы.</w:t>
      </w:r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8D1FB0">
        <w:rPr>
          <w:rFonts w:eastAsia="Calibri"/>
          <w:color w:val="000000"/>
        </w:rPr>
        <w:t>Задаток, внесенный ранее,  составляющий</w:t>
      </w:r>
      <w:proofErr w:type="gramStart"/>
      <w:r w:rsidRPr="008D1FB0">
        <w:rPr>
          <w:rFonts w:eastAsia="Calibri"/>
          <w:color w:val="000000"/>
        </w:rPr>
        <w:t xml:space="preserve"> </w:t>
      </w:r>
      <w:r w:rsidRPr="008D1FB0">
        <w:rPr>
          <w:color w:val="000000"/>
        </w:rPr>
        <w:t xml:space="preserve">____________ (_______________________) </w:t>
      </w:r>
      <w:proofErr w:type="gramEnd"/>
      <w:r w:rsidRPr="008D1FB0">
        <w:rPr>
          <w:color w:val="000000"/>
        </w:rPr>
        <w:t>рублей 00 копеек</w:t>
      </w:r>
      <w:r w:rsidRPr="008D1FB0">
        <w:rPr>
          <w:rFonts w:eastAsia="Calibri"/>
          <w:color w:val="000000"/>
        </w:rPr>
        <w:t xml:space="preserve">, засчитывается в счет арендной платы за </w:t>
      </w:r>
      <w:r w:rsidRPr="008D1FB0">
        <w:rPr>
          <w:rFonts w:eastAsia="Calibri"/>
          <w:b/>
          <w:color w:val="000000"/>
        </w:rPr>
        <w:t>Участок</w:t>
      </w:r>
      <w:r w:rsidRPr="008D1FB0">
        <w:rPr>
          <w:rFonts w:eastAsia="Calibri"/>
          <w:color w:val="000000"/>
        </w:rPr>
        <w:t>.</w:t>
      </w:r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8D1FB0">
        <w:rPr>
          <w:color w:val="000000"/>
        </w:rPr>
        <w:t xml:space="preserve">Исполнением обязательства по уплате арендной платы является поступление перечисленных сумм на расчетный счет, указанный в пункте 3.2 </w:t>
      </w:r>
      <w:r w:rsidRPr="008D1FB0">
        <w:rPr>
          <w:b/>
          <w:color w:val="000000"/>
        </w:rPr>
        <w:t>Договора.</w:t>
      </w:r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8D1FB0">
        <w:rPr>
          <w:b/>
          <w:color w:val="000000"/>
        </w:rPr>
        <w:t xml:space="preserve">Арендатор </w:t>
      </w:r>
      <w:r w:rsidRPr="008D1FB0">
        <w:rPr>
          <w:color w:val="000000"/>
        </w:rPr>
        <w:t xml:space="preserve">обязан в 10-дневный срок с момента предъявления в банк поручения либо внесения денежных средств, представить </w:t>
      </w:r>
      <w:r w:rsidRPr="008D1FB0">
        <w:rPr>
          <w:b/>
          <w:color w:val="000000"/>
        </w:rPr>
        <w:t>Арендодателю</w:t>
      </w:r>
      <w:r w:rsidRPr="008D1FB0">
        <w:rPr>
          <w:color w:val="000000"/>
        </w:rPr>
        <w:t xml:space="preserve"> платежные поручения (квитанции) с подлинной отметкой банка, приложив светокопии указанных платежных поручений (квитанций).</w:t>
      </w:r>
    </w:p>
    <w:p w:rsidR="008D1FB0" w:rsidRPr="008D1FB0" w:rsidRDefault="008D1FB0" w:rsidP="008D1FB0">
      <w:pPr>
        <w:tabs>
          <w:tab w:val="num" w:pos="2568"/>
        </w:tabs>
        <w:jc w:val="both"/>
        <w:rPr>
          <w:color w:val="000000"/>
        </w:rPr>
      </w:pPr>
    </w:p>
    <w:p w:rsidR="008D1FB0" w:rsidRPr="008D1FB0" w:rsidRDefault="008D1FB0" w:rsidP="008D1FB0">
      <w:pPr>
        <w:keepNext/>
        <w:tabs>
          <w:tab w:val="num" w:pos="2552"/>
        </w:tabs>
        <w:spacing w:before="160" w:after="40"/>
        <w:ind w:left="2410" w:hanging="360"/>
        <w:outlineLvl w:val="0"/>
        <w:rPr>
          <w:b/>
          <w:bCs/>
          <w:color w:val="000000"/>
        </w:rPr>
      </w:pPr>
      <w:r w:rsidRPr="008D1FB0">
        <w:rPr>
          <w:b/>
          <w:bCs/>
          <w:color w:val="000000"/>
        </w:rPr>
        <w:t>Права и обязанности Арендодателя</w:t>
      </w:r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8D1FB0">
        <w:rPr>
          <w:b/>
          <w:bCs/>
          <w:color w:val="000000"/>
        </w:rPr>
        <w:t>Арендодатель</w:t>
      </w:r>
      <w:r w:rsidRPr="008D1FB0">
        <w:rPr>
          <w:color w:val="000000"/>
        </w:rPr>
        <w:t xml:space="preserve"> имеет право: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досрочно расторгнуть </w:t>
      </w:r>
      <w:r w:rsidRPr="008D1FB0">
        <w:rPr>
          <w:rFonts w:eastAsia="Calibri"/>
          <w:b/>
          <w:bCs/>
          <w:color w:val="000000"/>
        </w:rPr>
        <w:t>Договор</w:t>
      </w:r>
      <w:r w:rsidRPr="008D1FB0">
        <w:rPr>
          <w:rFonts w:eastAsia="Calibri"/>
          <w:color w:val="000000"/>
        </w:rPr>
        <w:t xml:space="preserve"> в порядке и случаях, предусмотренных законодательством Российской Федерации и </w:t>
      </w:r>
      <w:r w:rsidRPr="008D1FB0">
        <w:rPr>
          <w:rFonts w:eastAsia="Calibri"/>
          <w:b/>
          <w:color w:val="000000"/>
        </w:rPr>
        <w:t>Договором</w:t>
      </w:r>
      <w:r w:rsidRPr="008D1FB0">
        <w:rPr>
          <w:rFonts w:eastAsia="Calibri"/>
          <w:color w:val="000000"/>
        </w:rPr>
        <w:t xml:space="preserve">, направив не менее чем за 30 календарных дней уведомление </w:t>
      </w:r>
      <w:r w:rsidRPr="008D1FB0">
        <w:rPr>
          <w:rFonts w:eastAsia="Calibri"/>
          <w:b/>
          <w:color w:val="000000"/>
        </w:rPr>
        <w:t>Арендатору</w:t>
      </w:r>
      <w:r w:rsidRPr="008D1FB0">
        <w:rPr>
          <w:rFonts w:eastAsia="Calibri"/>
          <w:color w:val="000000"/>
        </w:rPr>
        <w:t xml:space="preserve"> о намерении расторгнуть </w:t>
      </w:r>
      <w:r w:rsidRPr="008D1FB0">
        <w:rPr>
          <w:rFonts w:eastAsia="Calibri"/>
          <w:b/>
          <w:color w:val="000000"/>
        </w:rPr>
        <w:t>Договор</w:t>
      </w:r>
      <w:r w:rsidRPr="008D1FB0">
        <w:rPr>
          <w:rFonts w:eastAsia="Calibri"/>
          <w:color w:val="000000"/>
        </w:rPr>
        <w:t xml:space="preserve"> с указанием причин расторжения;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вносить по согласованию с </w:t>
      </w:r>
      <w:r w:rsidRPr="008D1FB0">
        <w:rPr>
          <w:rFonts w:eastAsia="Calibri"/>
          <w:b/>
          <w:bCs/>
          <w:color w:val="000000"/>
        </w:rPr>
        <w:t>Арендатором</w:t>
      </w:r>
      <w:r w:rsidRPr="008D1FB0">
        <w:rPr>
          <w:rFonts w:eastAsia="Calibri"/>
          <w:color w:val="000000"/>
        </w:rPr>
        <w:t xml:space="preserve"> в </w:t>
      </w:r>
      <w:r w:rsidRPr="008D1FB0">
        <w:rPr>
          <w:rFonts w:eastAsia="Calibri"/>
          <w:b/>
          <w:bCs/>
          <w:color w:val="000000"/>
        </w:rPr>
        <w:t>Договор</w:t>
      </w:r>
      <w:r w:rsidRPr="008D1FB0">
        <w:rPr>
          <w:rFonts w:eastAsia="Calibri"/>
          <w:color w:val="000000"/>
        </w:rPr>
        <w:t xml:space="preserve"> необходимые изменения и уточнения в случае внесения таковых в действующее законодательство или нормативные акты, регулирующие использование земель;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на беспрепятственный доступ на территорию </w:t>
      </w:r>
      <w:r w:rsidRPr="008D1FB0">
        <w:rPr>
          <w:rFonts w:eastAsia="Calibri"/>
          <w:b/>
          <w:color w:val="000000"/>
        </w:rPr>
        <w:t>Участка</w:t>
      </w:r>
      <w:r w:rsidRPr="008D1FB0">
        <w:rPr>
          <w:rFonts w:eastAsia="Calibri"/>
          <w:color w:val="000000"/>
        </w:rPr>
        <w:t xml:space="preserve"> с целью осуществления </w:t>
      </w:r>
      <w:proofErr w:type="gramStart"/>
      <w:r w:rsidRPr="008D1FB0">
        <w:rPr>
          <w:rFonts w:eastAsia="Calibri"/>
          <w:color w:val="000000"/>
        </w:rPr>
        <w:t>контроля за</w:t>
      </w:r>
      <w:proofErr w:type="gramEnd"/>
      <w:r w:rsidRPr="008D1FB0">
        <w:rPr>
          <w:rFonts w:eastAsia="Calibri"/>
          <w:color w:val="000000"/>
        </w:rPr>
        <w:t xml:space="preserve"> использованием и охраной земель;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осуществлять </w:t>
      </w:r>
      <w:proofErr w:type="gramStart"/>
      <w:r w:rsidRPr="008D1FB0">
        <w:rPr>
          <w:rFonts w:eastAsia="Calibri"/>
          <w:color w:val="000000"/>
        </w:rPr>
        <w:t>контроль за</w:t>
      </w:r>
      <w:proofErr w:type="gramEnd"/>
      <w:r w:rsidRPr="008D1FB0">
        <w:rPr>
          <w:rFonts w:eastAsia="Calibri"/>
          <w:color w:val="000000"/>
        </w:rPr>
        <w:t xml:space="preserve"> использованием и охраной земель, представленных в аренду;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вносить в государственные органы, осуществляющие государственный </w:t>
      </w:r>
      <w:proofErr w:type="gramStart"/>
      <w:r w:rsidRPr="008D1FB0">
        <w:rPr>
          <w:rFonts w:eastAsia="Calibri"/>
          <w:color w:val="000000"/>
        </w:rPr>
        <w:t>контроль за</w:t>
      </w:r>
      <w:proofErr w:type="gramEnd"/>
      <w:r w:rsidRPr="008D1FB0">
        <w:rPr>
          <w:rFonts w:eastAsia="Calibri"/>
          <w:color w:val="000000"/>
        </w:rPr>
        <w:t xml:space="preserve"> использованием и охраной земель, требование о приостановлении работ, ведущихся </w:t>
      </w:r>
      <w:r w:rsidRPr="008D1FB0">
        <w:rPr>
          <w:rFonts w:eastAsia="Calibri"/>
          <w:b/>
          <w:bCs/>
          <w:color w:val="000000"/>
        </w:rPr>
        <w:t>Арендатором</w:t>
      </w:r>
      <w:r w:rsidRPr="008D1FB0">
        <w:rPr>
          <w:rFonts w:eastAsia="Calibri"/>
          <w:color w:val="000000"/>
        </w:rPr>
        <w:t xml:space="preserve"> с нарушением законодательства, нормативных актов или условий, установленных </w:t>
      </w:r>
      <w:r w:rsidRPr="008D1FB0">
        <w:rPr>
          <w:rFonts w:eastAsia="Calibri"/>
          <w:b/>
          <w:bCs/>
          <w:color w:val="000000"/>
        </w:rPr>
        <w:t>Договором</w:t>
      </w:r>
      <w:r w:rsidRPr="008D1FB0">
        <w:rPr>
          <w:rFonts w:eastAsia="Calibri"/>
          <w:color w:val="000000"/>
        </w:rPr>
        <w:t>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на возмещение убытков, включая упущенную выгоду, причиненных ухудшением качества арендованных земель в результате деятельности </w:t>
      </w:r>
      <w:r w:rsidRPr="008D1FB0">
        <w:rPr>
          <w:rFonts w:eastAsia="Calibri"/>
          <w:b/>
          <w:bCs/>
          <w:color w:val="000000"/>
        </w:rPr>
        <w:t>Арендатора</w:t>
      </w:r>
      <w:r w:rsidRPr="008D1FB0">
        <w:rPr>
          <w:rFonts w:eastAsia="Calibri"/>
          <w:color w:val="000000"/>
        </w:rPr>
        <w:t>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требовать в судебном порядке выполнение </w:t>
      </w:r>
      <w:r w:rsidRPr="008D1FB0">
        <w:rPr>
          <w:rFonts w:eastAsia="Calibri"/>
          <w:b/>
          <w:bCs/>
          <w:color w:val="000000"/>
        </w:rPr>
        <w:t>Арендатором</w:t>
      </w:r>
      <w:r w:rsidRPr="008D1FB0">
        <w:rPr>
          <w:rFonts w:eastAsia="Calibri"/>
          <w:color w:val="000000"/>
        </w:rPr>
        <w:t xml:space="preserve"> всех условий </w:t>
      </w:r>
      <w:r w:rsidRPr="008D1FB0">
        <w:rPr>
          <w:rFonts w:eastAsia="Calibri"/>
          <w:b/>
          <w:bCs/>
          <w:color w:val="000000"/>
        </w:rPr>
        <w:t>Договора</w:t>
      </w:r>
      <w:r w:rsidRPr="008D1FB0">
        <w:rPr>
          <w:rFonts w:eastAsia="Calibri"/>
          <w:color w:val="000000"/>
        </w:rPr>
        <w:t>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пользоваться другими правами, если их реализация не противоречит требованиям действующего законодательства Российской Федерации и условиям </w:t>
      </w:r>
      <w:r w:rsidRPr="008D1FB0">
        <w:rPr>
          <w:rFonts w:eastAsia="Calibri"/>
          <w:b/>
          <w:color w:val="000000"/>
        </w:rPr>
        <w:t>Договора</w:t>
      </w:r>
      <w:r w:rsidRPr="008D1FB0">
        <w:rPr>
          <w:rFonts w:eastAsia="Calibri"/>
          <w:color w:val="000000"/>
        </w:rPr>
        <w:t>.</w:t>
      </w:r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8D1FB0">
        <w:rPr>
          <w:b/>
          <w:bCs/>
          <w:color w:val="000000"/>
        </w:rPr>
        <w:t>Арендодатель</w:t>
      </w:r>
      <w:r w:rsidRPr="008D1FB0">
        <w:rPr>
          <w:color w:val="000000"/>
        </w:rPr>
        <w:t xml:space="preserve"> обязан: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выполнять в полном объеме все условия </w:t>
      </w:r>
      <w:r w:rsidRPr="008D1FB0">
        <w:rPr>
          <w:rFonts w:eastAsia="Calibri"/>
          <w:b/>
          <w:bCs/>
          <w:color w:val="000000"/>
        </w:rPr>
        <w:t>Договора</w:t>
      </w:r>
      <w:r w:rsidRPr="008D1FB0">
        <w:rPr>
          <w:rFonts w:eastAsia="Calibri"/>
          <w:color w:val="000000"/>
        </w:rPr>
        <w:t>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передать </w:t>
      </w:r>
      <w:r w:rsidRPr="008D1FB0">
        <w:rPr>
          <w:rFonts w:eastAsia="Calibri"/>
          <w:b/>
          <w:bCs/>
          <w:color w:val="000000"/>
        </w:rPr>
        <w:t>Арендатору</w:t>
      </w:r>
      <w:r w:rsidRPr="008D1FB0">
        <w:rPr>
          <w:rFonts w:eastAsia="Calibri"/>
          <w:color w:val="000000"/>
        </w:rPr>
        <w:t xml:space="preserve"> </w:t>
      </w:r>
      <w:r w:rsidRPr="008D1FB0">
        <w:rPr>
          <w:rFonts w:eastAsia="Calibri"/>
          <w:b/>
          <w:bCs/>
          <w:color w:val="000000"/>
        </w:rPr>
        <w:t>Участок</w:t>
      </w:r>
      <w:r w:rsidRPr="008D1FB0">
        <w:rPr>
          <w:rFonts w:eastAsia="Calibri"/>
          <w:color w:val="000000"/>
        </w:rPr>
        <w:t xml:space="preserve"> в состоянии, соответствующем условиям </w:t>
      </w:r>
      <w:r w:rsidRPr="008D1FB0">
        <w:rPr>
          <w:rFonts w:eastAsia="Calibri"/>
          <w:b/>
          <w:bCs/>
          <w:color w:val="000000"/>
        </w:rPr>
        <w:t>Договора</w:t>
      </w:r>
      <w:r w:rsidRPr="008D1FB0">
        <w:rPr>
          <w:rFonts w:eastAsia="Calibri"/>
          <w:color w:val="000000"/>
        </w:rPr>
        <w:t>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не вмешиваться в хозяйственную деятельность </w:t>
      </w:r>
      <w:r w:rsidRPr="008D1FB0">
        <w:rPr>
          <w:rFonts w:eastAsia="Calibri"/>
          <w:b/>
          <w:bCs/>
          <w:color w:val="000000"/>
        </w:rPr>
        <w:t>Арендатора</w:t>
      </w:r>
      <w:r w:rsidRPr="008D1FB0">
        <w:rPr>
          <w:rFonts w:eastAsia="Calibri"/>
          <w:color w:val="000000"/>
        </w:rPr>
        <w:t xml:space="preserve">, если она не противоречит условиям </w:t>
      </w:r>
      <w:r w:rsidRPr="008D1FB0">
        <w:rPr>
          <w:rFonts w:eastAsia="Calibri"/>
          <w:b/>
          <w:bCs/>
          <w:color w:val="000000"/>
        </w:rPr>
        <w:t>Договора</w:t>
      </w:r>
      <w:r w:rsidRPr="008D1FB0">
        <w:rPr>
          <w:rFonts w:eastAsia="Calibri"/>
          <w:color w:val="000000"/>
        </w:rPr>
        <w:t xml:space="preserve"> и земельному законодательству Российской Федерации;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в случае изъятия для государственных и муниципальных нужд, гарантировать </w:t>
      </w:r>
      <w:r w:rsidRPr="008D1FB0">
        <w:rPr>
          <w:rFonts w:eastAsia="Calibri"/>
          <w:b/>
          <w:color w:val="000000"/>
        </w:rPr>
        <w:t>Арендатору</w:t>
      </w:r>
      <w:r w:rsidRPr="008D1FB0">
        <w:rPr>
          <w:rFonts w:eastAsia="Calibri"/>
          <w:color w:val="000000"/>
        </w:rPr>
        <w:t xml:space="preserve"> возмещения затрат в соответствии с действующим законодательством Российской Федерации.</w:t>
      </w:r>
    </w:p>
    <w:p w:rsidR="008D1FB0" w:rsidRPr="008D1FB0" w:rsidRDefault="008D1FB0" w:rsidP="008D1FB0">
      <w:pPr>
        <w:keepNext/>
        <w:tabs>
          <w:tab w:val="num" w:pos="2552"/>
        </w:tabs>
        <w:spacing w:before="160" w:after="40"/>
        <w:ind w:left="2410" w:hanging="360"/>
        <w:outlineLvl w:val="0"/>
        <w:rPr>
          <w:b/>
          <w:bCs/>
          <w:color w:val="000000"/>
        </w:rPr>
      </w:pPr>
      <w:r w:rsidRPr="008D1FB0">
        <w:rPr>
          <w:b/>
          <w:bCs/>
          <w:color w:val="000000"/>
        </w:rPr>
        <w:t>Права и обязанности Арендатора:</w:t>
      </w:r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8D1FB0">
        <w:rPr>
          <w:b/>
          <w:bCs/>
          <w:color w:val="000000"/>
        </w:rPr>
        <w:t>Арендатор</w:t>
      </w:r>
      <w:r w:rsidRPr="008D1FB0">
        <w:rPr>
          <w:color w:val="000000"/>
        </w:rPr>
        <w:t xml:space="preserve"> имеет право: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использовать </w:t>
      </w:r>
      <w:r w:rsidRPr="008D1FB0">
        <w:rPr>
          <w:rFonts w:eastAsia="Calibri"/>
          <w:b/>
          <w:bCs/>
          <w:color w:val="000000"/>
        </w:rPr>
        <w:t>Участок</w:t>
      </w:r>
      <w:r w:rsidRPr="008D1FB0">
        <w:rPr>
          <w:rFonts w:eastAsia="Calibri"/>
          <w:color w:val="000000"/>
        </w:rPr>
        <w:t xml:space="preserve"> в соответствии с его разрешенным использованием;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требовать в судебном порядке выполнение </w:t>
      </w:r>
      <w:r w:rsidRPr="008D1FB0">
        <w:rPr>
          <w:rFonts w:eastAsia="Calibri"/>
          <w:b/>
          <w:bCs/>
          <w:color w:val="000000"/>
        </w:rPr>
        <w:t>Арендодателем</w:t>
      </w:r>
      <w:r w:rsidRPr="008D1FB0">
        <w:rPr>
          <w:rFonts w:eastAsia="Calibri"/>
          <w:color w:val="000000"/>
        </w:rPr>
        <w:t xml:space="preserve"> всех условий </w:t>
      </w:r>
      <w:r w:rsidRPr="008D1FB0">
        <w:rPr>
          <w:rFonts w:eastAsia="Calibri"/>
          <w:b/>
          <w:bCs/>
          <w:color w:val="000000"/>
        </w:rPr>
        <w:t>Договора</w:t>
      </w:r>
      <w:r w:rsidRPr="008D1FB0">
        <w:rPr>
          <w:rFonts w:eastAsia="Calibri"/>
          <w:color w:val="000000"/>
        </w:rPr>
        <w:t>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досрочно, при исчезновении необходимости аренды </w:t>
      </w:r>
      <w:r w:rsidRPr="008D1FB0">
        <w:rPr>
          <w:rFonts w:eastAsia="Calibri"/>
          <w:b/>
          <w:color w:val="000000"/>
        </w:rPr>
        <w:t>Участка</w:t>
      </w:r>
      <w:r w:rsidRPr="008D1FB0">
        <w:rPr>
          <w:rFonts w:eastAsia="Calibri"/>
          <w:color w:val="000000"/>
        </w:rPr>
        <w:t xml:space="preserve">, расторгнуть </w:t>
      </w:r>
      <w:r w:rsidRPr="008D1FB0">
        <w:rPr>
          <w:rFonts w:eastAsia="Calibri"/>
          <w:b/>
          <w:color w:val="000000"/>
        </w:rPr>
        <w:t>Договор</w:t>
      </w:r>
      <w:r w:rsidRPr="008D1FB0">
        <w:rPr>
          <w:rFonts w:eastAsia="Calibri"/>
          <w:color w:val="000000"/>
        </w:rPr>
        <w:t xml:space="preserve">, направив не менее чем за 30 календарных дней уведомление об этом </w:t>
      </w:r>
      <w:r w:rsidRPr="008D1FB0">
        <w:rPr>
          <w:rFonts w:eastAsia="Calibri"/>
          <w:b/>
          <w:color w:val="000000"/>
        </w:rPr>
        <w:t>Арендодателю</w:t>
      </w:r>
      <w:r w:rsidRPr="008D1FB0">
        <w:rPr>
          <w:rFonts w:eastAsia="Calibri"/>
          <w:color w:val="000000"/>
        </w:rPr>
        <w:t>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с согласия </w:t>
      </w:r>
      <w:r w:rsidRPr="008D1FB0">
        <w:rPr>
          <w:rFonts w:eastAsia="Calibri"/>
          <w:b/>
          <w:color w:val="000000"/>
        </w:rPr>
        <w:t>Арендодателя</w:t>
      </w:r>
      <w:r w:rsidRPr="008D1FB0">
        <w:rPr>
          <w:rFonts w:eastAsia="Calibri"/>
          <w:color w:val="000000"/>
        </w:rPr>
        <w:t xml:space="preserve"> передать свои права и обязанности по </w:t>
      </w:r>
      <w:r w:rsidRPr="008D1FB0">
        <w:rPr>
          <w:rFonts w:eastAsia="Calibri"/>
          <w:b/>
          <w:color w:val="000000"/>
        </w:rPr>
        <w:t>Договору</w:t>
      </w:r>
      <w:r w:rsidRPr="008D1FB0">
        <w:rPr>
          <w:rFonts w:eastAsia="Calibri"/>
          <w:color w:val="000000"/>
        </w:rPr>
        <w:t xml:space="preserve"> третьему лицу, в том числе отдать арендные права </w:t>
      </w:r>
      <w:r w:rsidRPr="008D1FB0">
        <w:rPr>
          <w:rFonts w:eastAsia="Calibri"/>
          <w:b/>
          <w:color w:val="000000"/>
        </w:rPr>
        <w:t>Участка</w:t>
      </w:r>
      <w:r w:rsidRPr="008D1FB0">
        <w:rPr>
          <w:rFonts w:eastAsia="Calibri"/>
          <w:color w:val="000000"/>
        </w:rPr>
        <w:t xml:space="preserve"> в залог и внести их в качестве вклада в уставный капитал хозяйственного товарищества или общества, либо паевого взноса в производственный кооператив в пределах срока </w:t>
      </w:r>
      <w:r w:rsidRPr="008D1FB0">
        <w:rPr>
          <w:rFonts w:eastAsia="Calibri"/>
          <w:b/>
          <w:color w:val="000000"/>
        </w:rPr>
        <w:t>Договора</w:t>
      </w:r>
      <w:r w:rsidRPr="008D1FB0">
        <w:rPr>
          <w:rFonts w:eastAsia="Calibri"/>
          <w:color w:val="000000"/>
        </w:rPr>
        <w:t>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с письменного согласия </w:t>
      </w:r>
      <w:r w:rsidRPr="008D1FB0">
        <w:rPr>
          <w:rFonts w:eastAsia="Calibri"/>
          <w:b/>
          <w:color w:val="000000"/>
        </w:rPr>
        <w:t>Арендодателя</w:t>
      </w:r>
      <w:r w:rsidRPr="008D1FB0">
        <w:rPr>
          <w:rFonts w:eastAsia="Calibri"/>
          <w:color w:val="000000"/>
        </w:rPr>
        <w:t xml:space="preserve"> передать </w:t>
      </w:r>
      <w:r w:rsidRPr="008D1FB0">
        <w:rPr>
          <w:rFonts w:eastAsia="Calibri"/>
          <w:b/>
          <w:color w:val="000000"/>
        </w:rPr>
        <w:t>Участок</w:t>
      </w:r>
      <w:r w:rsidRPr="008D1FB0">
        <w:rPr>
          <w:rFonts w:eastAsia="Calibri"/>
          <w:color w:val="000000"/>
        </w:rPr>
        <w:t xml:space="preserve"> в субаренду в пределах срока действия </w:t>
      </w:r>
      <w:r w:rsidRPr="008D1FB0">
        <w:rPr>
          <w:rFonts w:eastAsia="Calibri"/>
          <w:b/>
          <w:color w:val="000000"/>
        </w:rPr>
        <w:t>Договора</w:t>
      </w:r>
      <w:r w:rsidRPr="008D1FB0">
        <w:rPr>
          <w:rFonts w:eastAsia="Calibri"/>
          <w:color w:val="000000"/>
        </w:rPr>
        <w:t xml:space="preserve">. При досрочном расторжении </w:t>
      </w:r>
      <w:r w:rsidRPr="008D1FB0">
        <w:rPr>
          <w:rFonts w:eastAsia="Calibri"/>
          <w:b/>
          <w:color w:val="000000"/>
        </w:rPr>
        <w:t>Договора</w:t>
      </w:r>
      <w:r w:rsidRPr="008D1FB0">
        <w:rPr>
          <w:rFonts w:eastAsia="Calibri"/>
          <w:color w:val="000000"/>
        </w:rPr>
        <w:t xml:space="preserve">, договор субаренды </w:t>
      </w:r>
      <w:r w:rsidRPr="008D1FB0">
        <w:rPr>
          <w:rFonts w:eastAsia="Calibri"/>
          <w:b/>
          <w:color w:val="000000"/>
        </w:rPr>
        <w:t>Участка</w:t>
      </w:r>
      <w:r w:rsidRPr="008D1FB0">
        <w:rPr>
          <w:rFonts w:eastAsia="Calibri"/>
          <w:color w:val="000000"/>
        </w:rPr>
        <w:t xml:space="preserve"> прекращает свое действие;</w:t>
      </w:r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8D1FB0">
        <w:rPr>
          <w:b/>
          <w:bCs/>
          <w:color w:val="000000"/>
        </w:rPr>
        <w:t>Арендатор</w:t>
      </w:r>
      <w:r w:rsidRPr="008D1FB0">
        <w:rPr>
          <w:color w:val="000000"/>
        </w:rPr>
        <w:t xml:space="preserve"> обязан: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использовать </w:t>
      </w:r>
      <w:r w:rsidRPr="008D1FB0">
        <w:rPr>
          <w:rFonts w:eastAsia="Calibri"/>
          <w:b/>
          <w:bCs/>
          <w:color w:val="000000"/>
        </w:rPr>
        <w:t>Участок</w:t>
      </w:r>
      <w:r w:rsidRPr="008D1FB0">
        <w:rPr>
          <w:rFonts w:eastAsia="Calibri"/>
          <w:color w:val="000000"/>
        </w:rPr>
        <w:t xml:space="preserve"> в соответствии с разрешенным использованием;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выполнять в полном объеме все условия </w:t>
      </w:r>
      <w:r w:rsidRPr="008D1FB0">
        <w:rPr>
          <w:rFonts w:eastAsia="Calibri"/>
          <w:b/>
          <w:bCs/>
          <w:color w:val="000000"/>
        </w:rPr>
        <w:t>Договора</w:t>
      </w:r>
      <w:r w:rsidRPr="008D1FB0">
        <w:rPr>
          <w:rFonts w:eastAsia="Calibri"/>
          <w:color w:val="000000"/>
        </w:rPr>
        <w:t>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lastRenderedPageBreak/>
        <w:t xml:space="preserve">своевременно в соответствии с </w:t>
      </w:r>
      <w:r w:rsidRPr="008D1FB0">
        <w:rPr>
          <w:rFonts w:eastAsia="Calibri"/>
          <w:b/>
          <w:bCs/>
          <w:color w:val="000000"/>
        </w:rPr>
        <w:t>Договором</w:t>
      </w:r>
      <w:r w:rsidRPr="008D1FB0">
        <w:rPr>
          <w:rFonts w:eastAsia="Calibri"/>
          <w:color w:val="000000"/>
        </w:rPr>
        <w:t xml:space="preserve"> вносить арендную плату;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в </w:t>
      </w:r>
      <w:r w:rsidRPr="008D1FB0">
        <w:rPr>
          <w:rFonts w:eastAsia="Calibri"/>
          <w:b/>
          <w:color w:val="000000"/>
        </w:rPr>
        <w:t>10-дневный срок</w:t>
      </w:r>
      <w:r w:rsidRPr="008D1FB0">
        <w:rPr>
          <w:rFonts w:eastAsia="Calibri"/>
          <w:color w:val="000000"/>
        </w:rPr>
        <w:t xml:space="preserve"> извещать </w:t>
      </w:r>
      <w:r w:rsidRPr="008D1FB0">
        <w:rPr>
          <w:rFonts w:eastAsia="Calibri"/>
          <w:b/>
          <w:color w:val="000000"/>
        </w:rPr>
        <w:t>Арендодателя</w:t>
      </w:r>
      <w:r w:rsidRPr="008D1FB0">
        <w:rPr>
          <w:rFonts w:eastAsia="Calibri"/>
          <w:color w:val="000000"/>
        </w:rPr>
        <w:t xml:space="preserve"> о внесении арендной платы;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не допускать действий, приводящих к ухудшению качественных характеристик </w:t>
      </w:r>
      <w:r w:rsidRPr="008D1FB0">
        <w:rPr>
          <w:rFonts w:eastAsia="Calibri"/>
          <w:b/>
          <w:bCs/>
          <w:color w:val="000000"/>
        </w:rPr>
        <w:t>Участка</w:t>
      </w:r>
      <w:r w:rsidRPr="008D1FB0">
        <w:rPr>
          <w:rFonts w:eastAsia="Calibri"/>
          <w:color w:val="000000"/>
        </w:rPr>
        <w:t>, экологической обстановки на арендуемой территории;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>не нарушать права других землепользователей;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приступить к использованию </w:t>
      </w:r>
      <w:r w:rsidRPr="008D1FB0">
        <w:rPr>
          <w:rFonts w:eastAsia="Calibri"/>
          <w:b/>
          <w:color w:val="000000"/>
        </w:rPr>
        <w:t>Участка</w:t>
      </w:r>
      <w:r w:rsidRPr="008D1FB0">
        <w:rPr>
          <w:rFonts w:eastAsia="Calibri"/>
          <w:color w:val="000000"/>
        </w:rPr>
        <w:t xml:space="preserve"> после выдачи документов, удостоверяющих право аренды, при условии получения всех необходимых согласий и разрешений;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содержать в порядке и чистоте территорию </w:t>
      </w:r>
      <w:r w:rsidRPr="008D1FB0">
        <w:rPr>
          <w:rFonts w:eastAsia="Calibri"/>
          <w:b/>
          <w:color w:val="000000"/>
        </w:rPr>
        <w:t>Участка</w:t>
      </w:r>
      <w:r w:rsidRPr="008D1FB0">
        <w:rPr>
          <w:rFonts w:eastAsia="Calibri"/>
          <w:color w:val="000000"/>
        </w:rPr>
        <w:t>, выполнять все требования надзорных органов;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после окончания срока действия </w:t>
      </w:r>
      <w:r w:rsidRPr="008D1FB0">
        <w:rPr>
          <w:rFonts w:eastAsia="Calibri"/>
          <w:b/>
          <w:color w:val="000000"/>
        </w:rPr>
        <w:t>Договора</w:t>
      </w:r>
      <w:r w:rsidRPr="008D1FB0">
        <w:rPr>
          <w:rFonts w:eastAsia="Calibri"/>
          <w:color w:val="000000"/>
        </w:rPr>
        <w:t xml:space="preserve">, </w:t>
      </w:r>
      <w:r w:rsidRPr="008D1FB0">
        <w:rPr>
          <w:rFonts w:eastAsia="Calibri"/>
          <w:b/>
          <w:color w:val="000000"/>
        </w:rPr>
        <w:t>Арендатор</w:t>
      </w:r>
      <w:r w:rsidRPr="008D1FB0">
        <w:rPr>
          <w:rFonts w:eastAsia="Calibri"/>
          <w:color w:val="000000"/>
        </w:rPr>
        <w:t xml:space="preserve"> обязан передать </w:t>
      </w:r>
      <w:r w:rsidRPr="008D1FB0">
        <w:rPr>
          <w:rFonts w:eastAsia="Calibri"/>
          <w:b/>
          <w:color w:val="000000"/>
        </w:rPr>
        <w:t>Участок</w:t>
      </w:r>
      <w:r w:rsidRPr="008D1FB0">
        <w:rPr>
          <w:rFonts w:eastAsia="Calibri"/>
          <w:color w:val="000000"/>
        </w:rPr>
        <w:t xml:space="preserve"> в надлежащем состоянии, пригодном для его использования;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обеспечить </w:t>
      </w:r>
      <w:r w:rsidRPr="008D1FB0">
        <w:rPr>
          <w:rFonts w:eastAsia="Calibri"/>
          <w:b/>
          <w:color w:val="000000"/>
        </w:rPr>
        <w:t>Арендодателю</w:t>
      </w:r>
      <w:r w:rsidRPr="008D1FB0">
        <w:rPr>
          <w:rFonts w:eastAsia="Calibri"/>
          <w:color w:val="000000"/>
        </w:rPr>
        <w:t xml:space="preserve"> (его законным представителям), представителям органов муниципального земельного контроля, государственного земельного надзора и иных государственных и муниципальных органов доступ на </w:t>
      </w:r>
      <w:r w:rsidRPr="008D1FB0">
        <w:rPr>
          <w:rFonts w:eastAsia="Calibri"/>
          <w:b/>
          <w:color w:val="000000"/>
        </w:rPr>
        <w:t>Участок</w:t>
      </w:r>
      <w:r w:rsidRPr="008D1FB0">
        <w:rPr>
          <w:rFonts w:eastAsia="Calibri"/>
          <w:color w:val="000000"/>
        </w:rPr>
        <w:t xml:space="preserve"> по их требованию, с целью осуществления </w:t>
      </w:r>
      <w:proofErr w:type="gramStart"/>
      <w:r w:rsidRPr="008D1FB0">
        <w:rPr>
          <w:rFonts w:eastAsia="Calibri"/>
          <w:color w:val="000000"/>
        </w:rPr>
        <w:t>контроля за</w:t>
      </w:r>
      <w:proofErr w:type="gramEnd"/>
      <w:r w:rsidRPr="008D1FB0">
        <w:rPr>
          <w:rFonts w:eastAsia="Calibri"/>
          <w:color w:val="000000"/>
        </w:rPr>
        <w:t xml:space="preserve"> использованием и охраной земель;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письменно в </w:t>
      </w:r>
      <w:r w:rsidRPr="008D1FB0">
        <w:rPr>
          <w:rFonts w:eastAsia="Calibri"/>
          <w:b/>
          <w:color w:val="000000"/>
        </w:rPr>
        <w:t>10-дневный</w:t>
      </w:r>
      <w:r w:rsidRPr="008D1FB0">
        <w:rPr>
          <w:rFonts w:eastAsia="Calibri"/>
          <w:color w:val="000000"/>
        </w:rPr>
        <w:t xml:space="preserve"> срок уведомить </w:t>
      </w:r>
      <w:r w:rsidRPr="008D1FB0">
        <w:rPr>
          <w:rFonts w:eastAsia="Calibri"/>
          <w:b/>
          <w:color w:val="000000"/>
        </w:rPr>
        <w:t xml:space="preserve">Арендодателя </w:t>
      </w:r>
      <w:r w:rsidRPr="008D1FB0">
        <w:rPr>
          <w:rFonts w:eastAsia="Calibri"/>
          <w:color w:val="000000"/>
        </w:rPr>
        <w:t>об изменении своих реквизитов;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tabs>
          <w:tab w:val="num" w:pos="0"/>
        </w:tabs>
        <w:suppressAutoHyphens/>
        <w:ind w:left="0" w:firstLine="0"/>
        <w:jc w:val="both"/>
        <w:rPr>
          <w:rFonts w:eastAsia="Calibri"/>
          <w:color w:val="000000"/>
        </w:rPr>
      </w:pPr>
      <w:r w:rsidRPr="008D1FB0">
        <w:rPr>
          <w:rFonts w:eastAsia="Calibri"/>
          <w:color w:val="000000"/>
        </w:rPr>
        <w:t xml:space="preserve">возмещать </w:t>
      </w:r>
      <w:r w:rsidRPr="008D1FB0">
        <w:rPr>
          <w:rFonts w:eastAsia="Calibri"/>
          <w:b/>
          <w:color w:val="000000"/>
        </w:rPr>
        <w:t>Арендодателю</w:t>
      </w:r>
      <w:r w:rsidRPr="008D1FB0">
        <w:rPr>
          <w:rFonts w:eastAsia="Calibri"/>
          <w:color w:val="000000"/>
        </w:rPr>
        <w:t xml:space="preserve">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8D1FB0" w:rsidRPr="008D1FB0" w:rsidRDefault="008D1FB0" w:rsidP="008D1FB0">
      <w:pPr>
        <w:numPr>
          <w:ilvl w:val="0"/>
          <w:numId w:val="20"/>
        </w:numPr>
        <w:suppressLineNumbers/>
        <w:suppressAutoHyphens/>
        <w:jc w:val="both"/>
        <w:rPr>
          <w:rFonts w:eastAsia="Calibri"/>
          <w:color w:val="000000"/>
        </w:rPr>
      </w:pPr>
      <w:proofErr w:type="gramStart"/>
      <w:r w:rsidRPr="008D1FB0">
        <w:rPr>
          <w:rFonts w:eastAsia="Calibri"/>
          <w:color w:val="000000"/>
        </w:rPr>
        <w:t>нести другие обязанности</w:t>
      </w:r>
      <w:proofErr w:type="gramEnd"/>
      <w:r w:rsidRPr="008D1FB0">
        <w:rPr>
          <w:rFonts w:eastAsia="Calibri"/>
          <w:color w:val="000000"/>
        </w:rPr>
        <w:t>, предусмотренные действующим законодательством Российской Федерации;</w:t>
      </w:r>
    </w:p>
    <w:p w:rsidR="008D1FB0" w:rsidRPr="008D1FB0" w:rsidRDefault="008D1FB0" w:rsidP="008D1FB0">
      <w:pPr>
        <w:keepNext/>
        <w:tabs>
          <w:tab w:val="num" w:pos="2552"/>
        </w:tabs>
        <w:spacing w:before="160" w:after="40"/>
        <w:ind w:left="2410" w:hanging="360"/>
        <w:outlineLvl w:val="0"/>
        <w:rPr>
          <w:b/>
          <w:bCs/>
          <w:color w:val="000000"/>
        </w:rPr>
      </w:pPr>
      <w:r w:rsidRPr="008D1FB0">
        <w:rPr>
          <w:b/>
          <w:bCs/>
          <w:color w:val="000000"/>
        </w:rPr>
        <w:t xml:space="preserve">Ответственность </w:t>
      </w:r>
      <w:proofErr w:type="gramStart"/>
      <w:r w:rsidRPr="008D1FB0">
        <w:rPr>
          <w:b/>
          <w:bCs/>
          <w:color w:val="000000"/>
          <w:lang w:val="en-US"/>
        </w:rPr>
        <w:t>C</w:t>
      </w:r>
      <w:proofErr w:type="spellStart"/>
      <w:proofErr w:type="gramEnd"/>
      <w:r w:rsidRPr="008D1FB0">
        <w:rPr>
          <w:b/>
          <w:bCs/>
          <w:color w:val="000000"/>
        </w:rPr>
        <w:t>торон</w:t>
      </w:r>
      <w:proofErr w:type="spellEnd"/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8D1FB0">
        <w:rPr>
          <w:color w:val="000000"/>
        </w:rPr>
        <w:t xml:space="preserve">В случае невыполнения одной из </w:t>
      </w:r>
      <w:r w:rsidRPr="008D1FB0">
        <w:rPr>
          <w:b/>
          <w:bCs/>
          <w:color w:val="000000"/>
        </w:rPr>
        <w:t>Сторон</w:t>
      </w:r>
      <w:r w:rsidRPr="008D1FB0">
        <w:rPr>
          <w:color w:val="000000"/>
        </w:rPr>
        <w:t xml:space="preserve"> (нарушившая сторона) должным образом обязательств по </w:t>
      </w:r>
      <w:r w:rsidRPr="008D1FB0">
        <w:rPr>
          <w:b/>
          <w:bCs/>
          <w:color w:val="000000"/>
        </w:rPr>
        <w:t>Договору</w:t>
      </w:r>
      <w:r w:rsidRPr="008D1FB0">
        <w:rPr>
          <w:color w:val="000000"/>
        </w:rPr>
        <w:t xml:space="preserve">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 В случае не устранения нарушения соответствующая Сторона имеет право обратиться в суд.  Нарушение, которое может быть устранено в оговоренные </w:t>
      </w:r>
      <w:r w:rsidRPr="008D1FB0">
        <w:rPr>
          <w:b/>
          <w:bCs/>
          <w:color w:val="000000"/>
        </w:rPr>
        <w:t>Сторонами</w:t>
      </w:r>
      <w:r w:rsidRPr="008D1FB0">
        <w:rPr>
          <w:color w:val="000000"/>
        </w:rPr>
        <w:t xml:space="preserve"> сроки, не влечет за собой расторжение </w:t>
      </w:r>
      <w:r w:rsidRPr="008D1FB0">
        <w:rPr>
          <w:b/>
          <w:bCs/>
          <w:color w:val="000000"/>
        </w:rPr>
        <w:t>Договора</w:t>
      </w:r>
      <w:r w:rsidRPr="008D1FB0">
        <w:rPr>
          <w:color w:val="000000"/>
        </w:rPr>
        <w:t>.</w:t>
      </w:r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8D1FB0">
        <w:rPr>
          <w:color w:val="000000"/>
        </w:rPr>
        <w:t xml:space="preserve">За нарушение иных условий </w:t>
      </w:r>
      <w:r w:rsidRPr="008D1FB0">
        <w:rPr>
          <w:b/>
          <w:bCs/>
          <w:color w:val="000000"/>
        </w:rPr>
        <w:t>Договора</w:t>
      </w:r>
      <w:r w:rsidRPr="008D1FB0">
        <w:rPr>
          <w:color w:val="000000"/>
        </w:rPr>
        <w:t xml:space="preserve"> </w:t>
      </w:r>
      <w:r w:rsidRPr="008D1FB0">
        <w:rPr>
          <w:b/>
          <w:bCs/>
          <w:color w:val="000000"/>
        </w:rPr>
        <w:t>Стороны</w:t>
      </w:r>
      <w:r w:rsidRPr="008D1FB0">
        <w:rPr>
          <w:color w:val="000000"/>
        </w:rPr>
        <w:t xml:space="preserve"> несут ответственность в соответствии с действующим законодательством.</w:t>
      </w:r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8D1FB0">
        <w:rPr>
          <w:color w:val="000000"/>
        </w:rPr>
        <w:t xml:space="preserve">Ответственность </w:t>
      </w:r>
      <w:r w:rsidRPr="008D1FB0">
        <w:rPr>
          <w:b/>
          <w:color w:val="000000"/>
        </w:rPr>
        <w:t>Сторон</w:t>
      </w:r>
      <w:r w:rsidRPr="008D1FB0">
        <w:rPr>
          <w:color w:val="000000"/>
        </w:rPr>
        <w:t xml:space="preserve"> за нарушение обязательств по </w:t>
      </w:r>
      <w:r w:rsidRPr="008D1FB0">
        <w:rPr>
          <w:b/>
          <w:color w:val="000000"/>
        </w:rPr>
        <w:t>Договору</w:t>
      </w:r>
      <w:r w:rsidRPr="008D1FB0">
        <w:rPr>
          <w:color w:val="000000"/>
        </w:rPr>
        <w:t>, вызванных действием обстоятельств непреодолимой силы, регулируется действующим законодательством Российской Федерации</w:t>
      </w:r>
    </w:p>
    <w:p w:rsidR="008D1FB0" w:rsidRPr="008D1FB0" w:rsidRDefault="008D1FB0" w:rsidP="008D1FB0">
      <w:pPr>
        <w:keepNext/>
        <w:tabs>
          <w:tab w:val="num" w:pos="2552"/>
        </w:tabs>
        <w:spacing w:before="160" w:after="40"/>
        <w:ind w:left="2410" w:hanging="360"/>
        <w:outlineLvl w:val="0"/>
        <w:rPr>
          <w:b/>
          <w:bCs/>
          <w:color w:val="000000"/>
        </w:rPr>
      </w:pPr>
      <w:r w:rsidRPr="008D1FB0">
        <w:rPr>
          <w:b/>
          <w:bCs/>
          <w:color w:val="000000"/>
        </w:rPr>
        <w:t xml:space="preserve">Изменение, расторжение и прекращение Договора </w:t>
      </w:r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8D1FB0">
        <w:rPr>
          <w:color w:val="000000"/>
        </w:rPr>
        <w:t xml:space="preserve">Изменения, дополнения и поправки к условиям </w:t>
      </w:r>
      <w:r w:rsidRPr="008D1FB0">
        <w:rPr>
          <w:b/>
          <w:bCs/>
          <w:color w:val="000000"/>
        </w:rPr>
        <w:t>Договора</w:t>
      </w:r>
      <w:r w:rsidRPr="008D1FB0">
        <w:rPr>
          <w:color w:val="000000"/>
        </w:rPr>
        <w:t xml:space="preserve"> будут действительными только когда они сделаны в письменной форме и подписаны уполномоченными представителями договаривающихся </w:t>
      </w:r>
      <w:r w:rsidRPr="008D1FB0">
        <w:rPr>
          <w:b/>
          <w:bCs/>
          <w:color w:val="000000"/>
        </w:rPr>
        <w:t>Сторон</w:t>
      </w:r>
      <w:r w:rsidRPr="008D1FB0">
        <w:rPr>
          <w:color w:val="000000"/>
        </w:rPr>
        <w:t>, за исключением случаев предусмотренных действующим законодательством.</w:t>
      </w:r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8D1FB0">
        <w:rPr>
          <w:color w:val="000000"/>
        </w:rPr>
        <w:t xml:space="preserve">Настоящий </w:t>
      </w:r>
      <w:r w:rsidRPr="008D1FB0">
        <w:rPr>
          <w:b/>
          <w:color w:val="000000"/>
        </w:rPr>
        <w:t>Договор</w:t>
      </w:r>
      <w:r w:rsidRPr="008D1FB0">
        <w:rPr>
          <w:color w:val="000000"/>
        </w:rPr>
        <w:t xml:space="preserve"> </w:t>
      </w:r>
      <w:proofErr w:type="gramStart"/>
      <w:r w:rsidRPr="008D1FB0">
        <w:rPr>
          <w:color w:val="000000"/>
        </w:rPr>
        <w:t>может быть досрочно расторгнут</w:t>
      </w:r>
      <w:proofErr w:type="gramEnd"/>
      <w:r w:rsidRPr="008D1FB0">
        <w:rPr>
          <w:color w:val="000000"/>
        </w:rPr>
        <w:t xml:space="preserve"> по требованию </w:t>
      </w:r>
      <w:r w:rsidRPr="008D1FB0">
        <w:rPr>
          <w:b/>
          <w:bCs/>
          <w:color w:val="000000"/>
        </w:rPr>
        <w:t>Арендодателя</w:t>
      </w:r>
      <w:r w:rsidRPr="008D1FB0">
        <w:rPr>
          <w:color w:val="000000"/>
        </w:rPr>
        <w:t xml:space="preserve"> по решению суда на основании и в порядке, установленном гражданским законодательством, а также в случаях, указанных в пунктах 4.1 и 5.1 </w:t>
      </w:r>
      <w:r w:rsidRPr="008D1FB0">
        <w:rPr>
          <w:b/>
          <w:color w:val="000000"/>
        </w:rPr>
        <w:t>Договора.</w:t>
      </w:r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8D1FB0">
        <w:rPr>
          <w:color w:val="000000"/>
        </w:rPr>
        <w:t xml:space="preserve">Истечение срока действия </w:t>
      </w:r>
      <w:r w:rsidRPr="008D1FB0">
        <w:rPr>
          <w:b/>
          <w:color w:val="000000"/>
        </w:rPr>
        <w:t>Договора</w:t>
      </w:r>
      <w:r w:rsidRPr="008D1FB0">
        <w:rPr>
          <w:color w:val="000000"/>
        </w:rPr>
        <w:t xml:space="preserve"> влечёт за собой его прекращение.</w:t>
      </w:r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8D1FB0">
        <w:rPr>
          <w:color w:val="000000"/>
        </w:rPr>
        <w:t xml:space="preserve">При прекращении </w:t>
      </w:r>
      <w:r w:rsidRPr="008D1FB0">
        <w:rPr>
          <w:b/>
          <w:bCs/>
          <w:color w:val="000000"/>
        </w:rPr>
        <w:t>Договора</w:t>
      </w:r>
      <w:r w:rsidRPr="008D1FB0">
        <w:rPr>
          <w:color w:val="000000"/>
        </w:rPr>
        <w:t xml:space="preserve"> </w:t>
      </w:r>
      <w:r w:rsidRPr="008D1FB0">
        <w:rPr>
          <w:b/>
          <w:bCs/>
          <w:color w:val="000000"/>
        </w:rPr>
        <w:t>Арендатор</w:t>
      </w:r>
      <w:r w:rsidRPr="008D1FB0">
        <w:rPr>
          <w:color w:val="000000"/>
        </w:rPr>
        <w:t xml:space="preserve"> обязан вернуть </w:t>
      </w:r>
      <w:r w:rsidRPr="008D1FB0">
        <w:rPr>
          <w:b/>
          <w:bCs/>
          <w:color w:val="000000"/>
        </w:rPr>
        <w:t>Арендодателю</w:t>
      </w:r>
      <w:r w:rsidRPr="008D1FB0">
        <w:rPr>
          <w:color w:val="000000"/>
        </w:rPr>
        <w:t xml:space="preserve"> </w:t>
      </w:r>
      <w:r w:rsidRPr="008D1FB0">
        <w:rPr>
          <w:b/>
          <w:color w:val="000000"/>
        </w:rPr>
        <w:t>Участок</w:t>
      </w:r>
      <w:r w:rsidRPr="008D1FB0">
        <w:rPr>
          <w:color w:val="000000"/>
        </w:rPr>
        <w:t xml:space="preserve"> в надлежащем состоянии.</w:t>
      </w:r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8D1FB0">
        <w:rPr>
          <w:color w:val="000000"/>
        </w:rPr>
        <w:t xml:space="preserve">При направлении </w:t>
      </w:r>
      <w:r w:rsidRPr="008D1FB0">
        <w:rPr>
          <w:b/>
          <w:bCs/>
          <w:color w:val="000000"/>
        </w:rPr>
        <w:t>Арендатору</w:t>
      </w:r>
      <w:r w:rsidRPr="008D1FB0">
        <w:rPr>
          <w:color w:val="000000"/>
        </w:rPr>
        <w:t xml:space="preserve"> уведомлений </w:t>
      </w:r>
      <w:r w:rsidRPr="008D1FB0">
        <w:rPr>
          <w:b/>
          <w:bCs/>
          <w:color w:val="000000"/>
        </w:rPr>
        <w:t>Арендодателя</w:t>
      </w:r>
      <w:r w:rsidRPr="008D1FB0">
        <w:rPr>
          <w:color w:val="000000"/>
        </w:rPr>
        <w:t xml:space="preserve">, связанных с исполнением, изменением, расторжением </w:t>
      </w:r>
      <w:r w:rsidRPr="008D1FB0">
        <w:rPr>
          <w:b/>
          <w:bCs/>
          <w:color w:val="000000"/>
        </w:rPr>
        <w:t>Договора</w:t>
      </w:r>
      <w:r w:rsidRPr="008D1FB0">
        <w:rPr>
          <w:color w:val="000000"/>
        </w:rPr>
        <w:t xml:space="preserve">, </w:t>
      </w:r>
      <w:r w:rsidRPr="008D1FB0">
        <w:rPr>
          <w:b/>
          <w:bCs/>
          <w:color w:val="000000"/>
        </w:rPr>
        <w:t>Арендатор</w:t>
      </w:r>
      <w:r w:rsidRPr="008D1FB0">
        <w:rPr>
          <w:color w:val="000000"/>
        </w:rPr>
        <w:t xml:space="preserve"> считается надлежащим образом, уведомлённым с момента получения заказного письма с уведомлением по адресу, указанному в </w:t>
      </w:r>
      <w:r w:rsidRPr="008D1FB0">
        <w:rPr>
          <w:b/>
          <w:bCs/>
          <w:color w:val="000000"/>
        </w:rPr>
        <w:t>Договоре</w:t>
      </w:r>
      <w:r w:rsidRPr="008D1FB0">
        <w:rPr>
          <w:color w:val="000000"/>
        </w:rPr>
        <w:t xml:space="preserve"> «реквизиты сторон».</w:t>
      </w:r>
    </w:p>
    <w:p w:rsidR="008D1FB0" w:rsidRPr="008D1FB0" w:rsidRDefault="008D1FB0" w:rsidP="008D1FB0">
      <w:pPr>
        <w:numPr>
          <w:ilvl w:val="1"/>
          <w:numId w:val="19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8D1FB0">
        <w:rPr>
          <w:color w:val="000000"/>
        </w:rPr>
        <w:t>В случае</w:t>
      </w:r>
      <w:proofErr w:type="gramStart"/>
      <w:r w:rsidRPr="008D1FB0">
        <w:rPr>
          <w:color w:val="000000"/>
        </w:rPr>
        <w:t>,</w:t>
      </w:r>
      <w:proofErr w:type="gramEnd"/>
      <w:r w:rsidRPr="008D1FB0">
        <w:rPr>
          <w:color w:val="000000"/>
        </w:rPr>
        <w:t xml:space="preserve"> если </w:t>
      </w:r>
      <w:r w:rsidRPr="008D1FB0">
        <w:rPr>
          <w:b/>
          <w:color w:val="000000"/>
        </w:rPr>
        <w:t>Арендатор</w:t>
      </w:r>
      <w:r w:rsidRPr="008D1FB0">
        <w:rPr>
          <w:color w:val="000000"/>
        </w:rPr>
        <w:t xml:space="preserve"> не вносит арендную плату установленную пунктом 3.1 </w:t>
      </w:r>
      <w:r w:rsidRPr="008D1FB0">
        <w:rPr>
          <w:b/>
          <w:color w:val="000000"/>
        </w:rPr>
        <w:t>Договора</w:t>
      </w:r>
      <w:r w:rsidRPr="008D1FB0">
        <w:rPr>
          <w:color w:val="000000"/>
        </w:rPr>
        <w:t xml:space="preserve"> и (или) вносит арендную плату не в полном размере, определенном </w:t>
      </w:r>
      <w:r w:rsidRPr="008D1FB0">
        <w:rPr>
          <w:b/>
          <w:color w:val="000000"/>
        </w:rPr>
        <w:t>Договором</w:t>
      </w:r>
      <w:r w:rsidRPr="008D1FB0">
        <w:rPr>
          <w:color w:val="000000"/>
        </w:rPr>
        <w:t xml:space="preserve">, </w:t>
      </w:r>
      <w:r w:rsidRPr="008D1FB0">
        <w:rPr>
          <w:b/>
          <w:color w:val="000000"/>
        </w:rPr>
        <w:t>Арендодатель</w:t>
      </w:r>
      <w:r w:rsidRPr="008D1FB0">
        <w:rPr>
          <w:color w:val="000000"/>
        </w:rPr>
        <w:t xml:space="preserve"> вправе направить </w:t>
      </w:r>
      <w:r w:rsidRPr="008D1FB0">
        <w:rPr>
          <w:b/>
          <w:color w:val="000000"/>
        </w:rPr>
        <w:t>Арендатору</w:t>
      </w:r>
      <w:r w:rsidRPr="008D1FB0">
        <w:rPr>
          <w:color w:val="000000"/>
        </w:rPr>
        <w:t xml:space="preserve"> заказным письмом предупреждение о необходимости исполнения им обязательств по уплате арендной платы до даты, указанной в предупреждении. В случае</w:t>
      </w:r>
      <w:proofErr w:type="gramStart"/>
      <w:r w:rsidRPr="008D1FB0">
        <w:rPr>
          <w:color w:val="000000"/>
        </w:rPr>
        <w:t>,</w:t>
      </w:r>
      <w:proofErr w:type="gramEnd"/>
      <w:r w:rsidRPr="008D1FB0">
        <w:rPr>
          <w:color w:val="000000"/>
        </w:rPr>
        <w:t xml:space="preserve"> если </w:t>
      </w:r>
      <w:r w:rsidRPr="008D1FB0">
        <w:rPr>
          <w:b/>
          <w:color w:val="000000"/>
        </w:rPr>
        <w:t>Арендатор</w:t>
      </w:r>
      <w:r w:rsidRPr="008D1FB0">
        <w:rPr>
          <w:color w:val="000000"/>
        </w:rPr>
        <w:t xml:space="preserve"> не устранил нарушение до даты указанной в предупреждении, </w:t>
      </w:r>
      <w:r w:rsidRPr="008D1FB0">
        <w:rPr>
          <w:b/>
          <w:color w:val="000000"/>
        </w:rPr>
        <w:t>Арендодатель</w:t>
      </w:r>
      <w:r w:rsidRPr="008D1FB0">
        <w:rPr>
          <w:color w:val="000000"/>
        </w:rPr>
        <w:t xml:space="preserve"> направляет </w:t>
      </w:r>
      <w:r w:rsidRPr="008D1FB0">
        <w:rPr>
          <w:b/>
          <w:color w:val="000000"/>
        </w:rPr>
        <w:lastRenderedPageBreak/>
        <w:t>Арендатору</w:t>
      </w:r>
      <w:r w:rsidRPr="008D1FB0">
        <w:rPr>
          <w:color w:val="000000"/>
        </w:rPr>
        <w:t xml:space="preserve"> уведомление об одностороннем отказе от исполнения </w:t>
      </w:r>
      <w:r w:rsidRPr="008D1FB0">
        <w:rPr>
          <w:b/>
          <w:color w:val="000000"/>
        </w:rPr>
        <w:t>Договора</w:t>
      </w:r>
      <w:r w:rsidRPr="008D1FB0">
        <w:rPr>
          <w:color w:val="000000"/>
        </w:rPr>
        <w:t xml:space="preserve"> заказным письмом. </w:t>
      </w:r>
      <w:r w:rsidRPr="008D1FB0">
        <w:rPr>
          <w:b/>
          <w:color w:val="000000"/>
        </w:rPr>
        <w:t>Договор</w:t>
      </w:r>
      <w:r w:rsidRPr="008D1FB0">
        <w:rPr>
          <w:color w:val="000000"/>
        </w:rPr>
        <w:t xml:space="preserve"> считается расторгнутым без обращения в суд с даты, указанной в уведомлении.</w:t>
      </w:r>
    </w:p>
    <w:p w:rsidR="008D1FB0" w:rsidRPr="008D1FB0" w:rsidRDefault="008D1FB0" w:rsidP="008D1FB0">
      <w:pPr>
        <w:keepNext/>
        <w:tabs>
          <w:tab w:val="num" w:pos="2552"/>
          <w:tab w:val="left" w:pos="3402"/>
        </w:tabs>
        <w:spacing w:before="160" w:after="40"/>
        <w:ind w:left="2410" w:hanging="360"/>
        <w:outlineLvl w:val="0"/>
        <w:rPr>
          <w:b/>
          <w:bCs/>
          <w:color w:val="000000"/>
        </w:rPr>
      </w:pPr>
      <w:r w:rsidRPr="008D1FB0">
        <w:rPr>
          <w:b/>
          <w:bCs/>
          <w:color w:val="000000"/>
        </w:rPr>
        <w:t>Рассмотрение и урегулирование споров</w:t>
      </w:r>
    </w:p>
    <w:p w:rsidR="008D1FB0" w:rsidRPr="008D1FB0" w:rsidRDefault="008D1FB0" w:rsidP="008D1FB0">
      <w:pPr>
        <w:jc w:val="both"/>
        <w:rPr>
          <w:color w:val="000000"/>
        </w:rPr>
      </w:pPr>
      <w:r w:rsidRPr="008D1FB0">
        <w:rPr>
          <w:color w:val="000000"/>
        </w:rPr>
        <w:t>8.1</w:t>
      </w:r>
      <w:proofErr w:type="gramStart"/>
      <w:r w:rsidRPr="008D1FB0">
        <w:rPr>
          <w:color w:val="000000"/>
        </w:rPr>
        <w:t xml:space="preserve"> В</w:t>
      </w:r>
      <w:proofErr w:type="gramEnd"/>
      <w:r w:rsidRPr="008D1FB0">
        <w:rPr>
          <w:color w:val="000000"/>
        </w:rPr>
        <w:t xml:space="preserve">се споры между </w:t>
      </w:r>
      <w:r w:rsidRPr="008D1FB0">
        <w:rPr>
          <w:b/>
          <w:color w:val="000000"/>
        </w:rPr>
        <w:t>Сторонами</w:t>
      </w:r>
      <w:r w:rsidRPr="008D1FB0">
        <w:rPr>
          <w:color w:val="000000"/>
        </w:rPr>
        <w:t>, возникающие по Договору, разрешаются в соответствии с законодательством Российской Федерации.</w:t>
      </w:r>
    </w:p>
    <w:p w:rsidR="008D1FB0" w:rsidRPr="008D1FB0" w:rsidRDefault="008D1FB0" w:rsidP="008D1FB0">
      <w:pPr>
        <w:keepNext/>
        <w:tabs>
          <w:tab w:val="num" w:pos="2552"/>
        </w:tabs>
        <w:spacing w:before="160" w:after="40"/>
        <w:ind w:left="2410" w:hanging="360"/>
        <w:outlineLvl w:val="0"/>
        <w:rPr>
          <w:b/>
          <w:bCs/>
          <w:color w:val="000000"/>
        </w:rPr>
      </w:pPr>
      <w:r w:rsidRPr="008D1FB0">
        <w:rPr>
          <w:b/>
          <w:bCs/>
          <w:color w:val="000000"/>
        </w:rPr>
        <w:t>Особые условия договора</w:t>
      </w:r>
    </w:p>
    <w:p w:rsidR="008D1FB0" w:rsidRPr="008D1FB0" w:rsidRDefault="008D1FB0" w:rsidP="008D1FB0">
      <w:pPr>
        <w:numPr>
          <w:ilvl w:val="1"/>
          <w:numId w:val="2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D1FB0">
        <w:rPr>
          <w:b/>
          <w:color w:val="000000"/>
        </w:rPr>
        <w:t xml:space="preserve">Арендатор </w:t>
      </w:r>
      <w:r w:rsidRPr="008D1FB0">
        <w:rPr>
          <w:color w:val="000000"/>
        </w:rPr>
        <w:t xml:space="preserve">самостоятельно несёт расходы по государственной регистрации права аренды </w:t>
      </w:r>
      <w:r w:rsidRPr="008D1FB0">
        <w:rPr>
          <w:b/>
          <w:color w:val="000000"/>
        </w:rPr>
        <w:t>Участка</w:t>
      </w:r>
      <w:r w:rsidRPr="008D1FB0">
        <w:rPr>
          <w:color w:val="000000"/>
        </w:rPr>
        <w:t xml:space="preserve"> в </w:t>
      </w:r>
      <w:r w:rsidRPr="008D1FB0">
        <w:rPr>
          <w:bCs/>
          <w:iCs/>
          <w:color w:val="000000"/>
        </w:rPr>
        <w:t>Управлении Федеральной службы государственной регистрации, кадастра и картографии по Новосибирской области</w:t>
      </w:r>
      <w:r w:rsidRPr="008D1FB0">
        <w:rPr>
          <w:color w:val="000000"/>
        </w:rPr>
        <w:t>.</w:t>
      </w:r>
    </w:p>
    <w:p w:rsidR="008D1FB0" w:rsidRPr="008D1FB0" w:rsidRDefault="008D1FB0" w:rsidP="008D1FB0">
      <w:pPr>
        <w:numPr>
          <w:ilvl w:val="1"/>
          <w:numId w:val="2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D1FB0">
        <w:rPr>
          <w:color w:val="000000"/>
        </w:rPr>
        <w:t xml:space="preserve">Настоящий </w:t>
      </w:r>
      <w:r w:rsidRPr="008D1FB0">
        <w:rPr>
          <w:b/>
          <w:bCs/>
          <w:color w:val="000000"/>
        </w:rPr>
        <w:t>Договор</w:t>
      </w:r>
      <w:r w:rsidRPr="008D1FB0">
        <w:rPr>
          <w:color w:val="000000"/>
        </w:rPr>
        <w:t xml:space="preserve"> с момента его подписания одновременно приобретает силу акта приёма-передачи, в соответствии с которым  </w:t>
      </w:r>
      <w:r w:rsidRPr="008D1FB0">
        <w:rPr>
          <w:b/>
          <w:bCs/>
          <w:color w:val="000000"/>
        </w:rPr>
        <w:t>Арендодатель</w:t>
      </w:r>
      <w:r w:rsidRPr="008D1FB0">
        <w:rPr>
          <w:color w:val="000000"/>
        </w:rPr>
        <w:t xml:space="preserve"> передал, а </w:t>
      </w:r>
      <w:r w:rsidRPr="008D1FB0">
        <w:rPr>
          <w:b/>
          <w:bCs/>
          <w:color w:val="000000"/>
        </w:rPr>
        <w:t>Арендатор</w:t>
      </w:r>
      <w:r w:rsidRPr="008D1FB0">
        <w:rPr>
          <w:color w:val="000000"/>
        </w:rPr>
        <w:t xml:space="preserve"> принял в аренду на 10 (десять) лет</w:t>
      </w:r>
      <w:r w:rsidRPr="008D1FB0">
        <w:rPr>
          <w:b/>
          <w:color w:val="000000"/>
        </w:rPr>
        <w:t xml:space="preserve"> Участок</w:t>
      </w:r>
      <w:r w:rsidRPr="008D1FB0">
        <w:rPr>
          <w:color w:val="000000"/>
        </w:rPr>
        <w:t xml:space="preserve"> в соответствии с условиями настоящего </w:t>
      </w:r>
      <w:r w:rsidRPr="008D1FB0">
        <w:rPr>
          <w:b/>
          <w:color w:val="000000"/>
        </w:rPr>
        <w:t>Договора</w:t>
      </w:r>
      <w:r w:rsidRPr="008D1FB0">
        <w:rPr>
          <w:color w:val="000000"/>
        </w:rPr>
        <w:t>.</w:t>
      </w:r>
    </w:p>
    <w:p w:rsidR="008D1FB0" w:rsidRPr="008D1FB0" w:rsidRDefault="008D1FB0" w:rsidP="008D1FB0">
      <w:pPr>
        <w:numPr>
          <w:ilvl w:val="1"/>
          <w:numId w:val="2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D1FB0">
        <w:rPr>
          <w:color w:val="000000"/>
        </w:rPr>
        <w:t xml:space="preserve">Настоящий </w:t>
      </w:r>
      <w:r w:rsidRPr="008D1FB0">
        <w:rPr>
          <w:b/>
          <w:bCs/>
          <w:color w:val="000000"/>
        </w:rPr>
        <w:t>Договор</w:t>
      </w:r>
      <w:r w:rsidRPr="008D1FB0">
        <w:rPr>
          <w:color w:val="000000"/>
        </w:rPr>
        <w:t xml:space="preserve"> аренды составлен на 4 (четыре) листах в 3 (три) экземплярах, имеющих одинаковую юридическую силу. Один хранится в </w:t>
      </w:r>
      <w:r w:rsidRPr="008D1FB0">
        <w:rPr>
          <w:bCs/>
          <w:iCs/>
          <w:color w:val="000000"/>
        </w:rPr>
        <w:t>Управлении Федеральной службы государственной регистрации, кадастра и картографии по Новосибирской области</w:t>
      </w:r>
      <w:r w:rsidRPr="008D1FB0">
        <w:rPr>
          <w:color w:val="000000"/>
        </w:rPr>
        <w:t xml:space="preserve"> и по одному у </w:t>
      </w:r>
      <w:r w:rsidRPr="008D1FB0">
        <w:rPr>
          <w:b/>
          <w:bCs/>
          <w:color w:val="000000"/>
        </w:rPr>
        <w:t>Арендатора</w:t>
      </w:r>
      <w:r w:rsidRPr="008D1FB0">
        <w:rPr>
          <w:color w:val="000000"/>
        </w:rPr>
        <w:t xml:space="preserve"> и </w:t>
      </w:r>
      <w:r w:rsidRPr="008D1FB0">
        <w:rPr>
          <w:b/>
          <w:bCs/>
          <w:color w:val="000000"/>
        </w:rPr>
        <w:t>Арендодателя</w:t>
      </w:r>
      <w:r w:rsidRPr="008D1FB0">
        <w:rPr>
          <w:color w:val="000000"/>
        </w:rPr>
        <w:t>.</w:t>
      </w:r>
    </w:p>
    <w:p w:rsidR="008D1FB0" w:rsidRPr="008D1FB0" w:rsidRDefault="008D1FB0" w:rsidP="008D1FB0">
      <w:pPr>
        <w:jc w:val="center"/>
        <w:rPr>
          <w:b/>
          <w:color w:val="000000"/>
        </w:rPr>
      </w:pPr>
      <w:r w:rsidRPr="008D1FB0">
        <w:rPr>
          <w:b/>
          <w:color w:val="000000"/>
        </w:rPr>
        <w:t>Приложения к договору</w:t>
      </w:r>
    </w:p>
    <w:p w:rsidR="008D1FB0" w:rsidRPr="008D1FB0" w:rsidRDefault="008D1FB0" w:rsidP="008D1FB0">
      <w:pPr>
        <w:numPr>
          <w:ilvl w:val="0"/>
          <w:numId w:val="21"/>
        </w:numPr>
        <w:rPr>
          <w:color w:val="000000"/>
        </w:rPr>
      </w:pPr>
      <w:r w:rsidRPr="008D1FB0">
        <w:rPr>
          <w:color w:val="000000"/>
        </w:rPr>
        <w:t>Выписка из Единого государственного реестра недвижимости</w:t>
      </w:r>
    </w:p>
    <w:p w:rsidR="008D1FB0" w:rsidRPr="008D1FB0" w:rsidRDefault="008D1FB0" w:rsidP="008D1FB0">
      <w:pPr>
        <w:keepNext/>
        <w:tabs>
          <w:tab w:val="left" w:pos="708"/>
        </w:tabs>
        <w:spacing w:before="160" w:after="40"/>
        <w:ind w:left="2208"/>
        <w:outlineLvl w:val="0"/>
        <w:rPr>
          <w:b/>
          <w:bCs/>
          <w:color w:val="000000"/>
        </w:rPr>
      </w:pPr>
      <w:r w:rsidRPr="008D1FB0">
        <w:rPr>
          <w:b/>
          <w:bCs/>
          <w:color w:val="000000"/>
        </w:rPr>
        <w:t xml:space="preserve">                                           Реквизиты Сторон</w:t>
      </w:r>
    </w:p>
    <w:p w:rsidR="008D1FB0" w:rsidRPr="008D1FB0" w:rsidRDefault="008D1FB0" w:rsidP="008D1FB0">
      <w:pP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9"/>
        <w:gridCol w:w="5084"/>
      </w:tblGrid>
      <w:tr w:rsidR="008D1FB0" w:rsidRPr="008D1FB0" w:rsidTr="002A298F">
        <w:trPr>
          <w:trHeight w:val="338"/>
        </w:trPr>
        <w:tc>
          <w:tcPr>
            <w:tcW w:w="5159" w:type="dxa"/>
          </w:tcPr>
          <w:p w:rsidR="008D1FB0" w:rsidRPr="008D1FB0" w:rsidRDefault="008D1FB0" w:rsidP="008D1FB0">
            <w:pPr>
              <w:rPr>
                <w:b/>
                <w:bCs/>
                <w:color w:val="000000"/>
              </w:rPr>
            </w:pPr>
            <w:r w:rsidRPr="008D1FB0">
              <w:rPr>
                <w:b/>
                <w:bCs/>
                <w:color w:val="000000"/>
              </w:rPr>
              <w:t xml:space="preserve">                           Арендодатель:</w:t>
            </w:r>
          </w:p>
          <w:p w:rsidR="008D1FB0" w:rsidRPr="008D1FB0" w:rsidRDefault="008D1FB0" w:rsidP="008D1FB0">
            <w:pPr>
              <w:rPr>
                <w:i/>
                <w:iCs/>
                <w:color w:val="000000"/>
              </w:rPr>
            </w:pPr>
            <w:r w:rsidRPr="008D1FB0">
              <w:rPr>
                <w:i/>
                <w:iCs/>
                <w:color w:val="000000"/>
              </w:rPr>
              <w:t xml:space="preserve"> </w:t>
            </w:r>
          </w:p>
          <w:p w:rsidR="008D1FB0" w:rsidRPr="008D1FB0" w:rsidRDefault="008D1FB0" w:rsidP="008D1FB0">
            <w:pPr>
              <w:ind w:left="34"/>
              <w:jc w:val="center"/>
              <w:rPr>
                <w:b/>
                <w:bCs/>
                <w:color w:val="000000"/>
              </w:rPr>
            </w:pPr>
            <w:r w:rsidRPr="008D1FB0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8D1FB0">
              <w:rPr>
                <w:b/>
                <w:bCs/>
                <w:color w:val="000000"/>
              </w:rPr>
              <w:t>Коченевского</w:t>
            </w:r>
            <w:proofErr w:type="spellEnd"/>
            <w:r w:rsidRPr="008D1FB0">
              <w:rPr>
                <w:b/>
                <w:bCs/>
                <w:color w:val="000000"/>
              </w:rPr>
              <w:t xml:space="preserve"> района</w:t>
            </w:r>
          </w:p>
          <w:p w:rsidR="008D1FB0" w:rsidRPr="008D1FB0" w:rsidRDefault="008D1FB0" w:rsidP="008D1FB0">
            <w:pPr>
              <w:ind w:left="34"/>
              <w:jc w:val="center"/>
              <w:rPr>
                <w:b/>
                <w:bCs/>
                <w:color w:val="000000"/>
              </w:rPr>
            </w:pPr>
            <w:r w:rsidRPr="008D1FB0">
              <w:rPr>
                <w:b/>
                <w:bCs/>
                <w:color w:val="000000"/>
              </w:rPr>
              <w:t>Новосибирской области</w:t>
            </w:r>
          </w:p>
          <w:p w:rsidR="008D1FB0" w:rsidRPr="008D1FB0" w:rsidRDefault="008D1FB0" w:rsidP="008D1FB0">
            <w:pPr>
              <w:ind w:left="34"/>
              <w:jc w:val="center"/>
              <w:rPr>
                <w:b/>
                <w:bCs/>
                <w:color w:val="000000"/>
              </w:rPr>
            </w:pPr>
          </w:p>
          <w:p w:rsidR="008D1FB0" w:rsidRPr="008D1FB0" w:rsidRDefault="008D1FB0" w:rsidP="008D1FB0">
            <w:pPr>
              <w:ind w:left="34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Адрес: Новосибирская область,</w:t>
            </w:r>
          </w:p>
          <w:p w:rsidR="008D1FB0" w:rsidRPr="008D1FB0" w:rsidRDefault="008D1FB0" w:rsidP="008D1FB0">
            <w:pPr>
              <w:ind w:left="34"/>
              <w:jc w:val="both"/>
              <w:rPr>
                <w:b/>
                <w:bCs/>
                <w:color w:val="000000"/>
              </w:rPr>
            </w:pPr>
            <w:proofErr w:type="spellStart"/>
            <w:r w:rsidRPr="008D1FB0">
              <w:rPr>
                <w:color w:val="000000"/>
              </w:rPr>
              <w:t>Коченевский</w:t>
            </w:r>
            <w:proofErr w:type="spellEnd"/>
            <w:r w:rsidRPr="008D1FB0">
              <w:rPr>
                <w:color w:val="000000"/>
              </w:rPr>
              <w:t xml:space="preserve"> район,</w:t>
            </w:r>
          </w:p>
          <w:p w:rsidR="008D1FB0" w:rsidRPr="008D1FB0" w:rsidRDefault="008D1FB0" w:rsidP="008D1FB0">
            <w:pPr>
              <w:ind w:left="34"/>
              <w:jc w:val="both"/>
              <w:rPr>
                <w:b/>
                <w:bCs/>
                <w:color w:val="000000"/>
              </w:rPr>
            </w:pPr>
            <w:proofErr w:type="spellStart"/>
            <w:r w:rsidRPr="008D1FB0">
              <w:rPr>
                <w:color w:val="000000"/>
              </w:rPr>
              <w:t>р.п</w:t>
            </w:r>
            <w:proofErr w:type="spellEnd"/>
            <w:r w:rsidRPr="008D1FB0">
              <w:rPr>
                <w:color w:val="000000"/>
              </w:rPr>
              <w:t xml:space="preserve">. Коченево, ул. </w:t>
            </w:r>
            <w:proofErr w:type="gramStart"/>
            <w:r w:rsidRPr="008D1FB0">
              <w:rPr>
                <w:color w:val="000000"/>
              </w:rPr>
              <w:t>Октябрьская</w:t>
            </w:r>
            <w:proofErr w:type="gramEnd"/>
            <w:r w:rsidRPr="008D1FB0">
              <w:rPr>
                <w:color w:val="000000"/>
              </w:rPr>
              <w:t>, 43</w:t>
            </w:r>
          </w:p>
          <w:p w:rsidR="008D1FB0" w:rsidRPr="008D1FB0" w:rsidRDefault="008D1FB0" w:rsidP="008D1FB0">
            <w:pPr>
              <w:ind w:left="34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ОГРН 1055464000019</w:t>
            </w:r>
          </w:p>
          <w:p w:rsidR="008D1FB0" w:rsidRPr="008D1FB0" w:rsidRDefault="008D1FB0" w:rsidP="008D1FB0">
            <w:pPr>
              <w:ind w:left="34"/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>ИНН 5425000045</w:t>
            </w:r>
          </w:p>
          <w:p w:rsidR="008D1FB0" w:rsidRPr="008D1FB0" w:rsidRDefault="008D1FB0" w:rsidP="008D1FB0">
            <w:pPr>
              <w:ind w:left="34"/>
              <w:jc w:val="both"/>
              <w:rPr>
                <w:b/>
                <w:bCs/>
                <w:color w:val="000000"/>
              </w:rPr>
            </w:pPr>
            <w:r w:rsidRPr="008D1FB0">
              <w:rPr>
                <w:color w:val="000000"/>
              </w:rPr>
              <w:t>КПП 542501001</w:t>
            </w:r>
          </w:p>
          <w:p w:rsidR="008D1FB0" w:rsidRPr="008D1FB0" w:rsidRDefault="008D1FB0" w:rsidP="008D1FB0">
            <w:pPr>
              <w:ind w:left="34"/>
              <w:jc w:val="both"/>
              <w:rPr>
                <w:color w:val="000000"/>
              </w:rPr>
            </w:pPr>
          </w:p>
          <w:p w:rsidR="008D1FB0" w:rsidRPr="008D1FB0" w:rsidRDefault="008D1FB0" w:rsidP="008D1FB0">
            <w:pPr>
              <w:ind w:left="34"/>
              <w:jc w:val="both"/>
              <w:rPr>
                <w:color w:val="000000"/>
              </w:rPr>
            </w:pPr>
          </w:p>
          <w:p w:rsidR="008D1FB0" w:rsidRPr="008D1FB0" w:rsidRDefault="008D1FB0" w:rsidP="008D1FB0">
            <w:pPr>
              <w:ind w:left="34"/>
              <w:jc w:val="both"/>
              <w:rPr>
                <w:color w:val="000000"/>
              </w:rPr>
            </w:pPr>
          </w:p>
          <w:p w:rsidR="008D1FB0" w:rsidRPr="008D1FB0" w:rsidRDefault="008D1FB0" w:rsidP="008D1FB0">
            <w:pPr>
              <w:ind w:right="-1"/>
              <w:rPr>
                <w:color w:val="000000"/>
              </w:rPr>
            </w:pPr>
            <w:r w:rsidRPr="008D1FB0">
              <w:rPr>
                <w:color w:val="000000"/>
              </w:rPr>
              <w:t>____________________/</w:t>
            </w:r>
            <w:r w:rsidRPr="008D1FB0">
              <w:rPr>
                <w:b/>
                <w:color w:val="000000"/>
              </w:rPr>
              <w:t xml:space="preserve">А.С. </w:t>
            </w:r>
            <w:proofErr w:type="spellStart"/>
            <w:r w:rsidRPr="008D1FB0">
              <w:rPr>
                <w:b/>
                <w:color w:val="000000"/>
              </w:rPr>
              <w:t>Новоторженцев</w:t>
            </w:r>
            <w:proofErr w:type="spellEnd"/>
            <w:r w:rsidRPr="008D1FB0">
              <w:rPr>
                <w:color w:val="000000"/>
              </w:rPr>
              <w:t>/</w:t>
            </w:r>
          </w:p>
          <w:p w:rsidR="008D1FB0" w:rsidRPr="008D1FB0" w:rsidRDefault="008D1FB0" w:rsidP="008D1FB0">
            <w:pPr>
              <w:ind w:left="34"/>
              <w:jc w:val="both"/>
              <w:rPr>
                <w:b/>
                <w:bCs/>
                <w:color w:val="000000"/>
              </w:rPr>
            </w:pPr>
          </w:p>
          <w:p w:rsidR="008D1FB0" w:rsidRPr="008D1FB0" w:rsidRDefault="008D1FB0" w:rsidP="008D1FB0">
            <w:pPr>
              <w:rPr>
                <w:color w:val="000000"/>
              </w:rPr>
            </w:pPr>
          </w:p>
        </w:tc>
        <w:tc>
          <w:tcPr>
            <w:tcW w:w="5084" w:type="dxa"/>
          </w:tcPr>
          <w:p w:rsidR="008D1FB0" w:rsidRPr="008D1FB0" w:rsidRDefault="008D1FB0" w:rsidP="008D1FB0">
            <w:pPr>
              <w:rPr>
                <w:b/>
                <w:bCs/>
                <w:color w:val="000000"/>
              </w:rPr>
            </w:pPr>
            <w:r w:rsidRPr="008D1FB0">
              <w:rPr>
                <w:color w:val="000000"/>
              </w:rPr>
              <w:t xml:space="preserve">                                     </w:t>
            </w:r>
            <w:r w:rsidRPr="008D1FB0">
              <w:rPr>
                <w:b/>
                <w:bCs/>
                <w:color w:val="000000"/>
              </w:rPr>
              <w:t>Арендатор:</w:t>
            </w:r>
          </w:p>
          <w:p w:rsidR="008D1FB0" w:rsidRPr="008D1FB0" w:rsidRDefault="008D1FB0" w:rsidP="008D1FB0">
            <w:pPr>
              <w:rPr>
                <w:b/>
                <w:bCs/>
                <w:color w:val="000000"/>
              </w:rPr>
            </w:pPr>
          </w:p>
          <w:p w:rsidR="008D1FB0" w:rsidRPr="008D1FB0" w:rsidRDefault="008D1FB0" w:rsidP="008D1FB0">
            <w:pPr>
              <w:jc w:val="both"/>
              <w:rPr>
                <w:color w:val="000000"/>
              </w:rPr>
            </w:pPr>
          </w:p>
          <w:p w:rsidR="008D1FB0" w:rsidRPr="008D1FB0" w:rsidRDefault="008D1FB0" w:rsidP="008D1FB0">
            <w:pPr>
              <w:jc w:val="both"/>
              <w:rPr>
                <w:color w:val="000000"/>
              </w:rPr>
            </w:pPr>
            <w:r w:rsidRPr="008D1FB0">
              <w:rPr>
                <w:color w:val="000000"/>
              </w:rPr>
              <w:t xml:space="preserve">  </w:t>
            </w:r>
          </w:p>
          <w:p w:rsidR="008D1FB0" w:rsidRPr="008D1FB0" w:rsidRDefault="008D1FB0" w:rsidP="008D1FB0">
            <w:pPr>
              <w:jc w:val="both"/>
              <w:rPr>
                <w:color w:val="000000"/>
              </w:rPr>
            </w:pPr>
          </w:p>
          <w:p w:rsidR="008D1FB0" w:rsidRPr="008D1FB0" w:rsidRDefault="008D1FB0" w:rsidP="008D1FB0">
            <w:pPr>
              <w:jc w:val="both"/>
              <w:rPr>
                <w:color w:val="000000"/>
              </w:rPr>
            </w:pPr>
          </w:p>
          <w:p w:rsidR="008D1FB0" w:rsidRPr="008D1FB0" w:rsidRDefault="008D1FB0" w:rsidP="008D1FB0">
            <w:pPr>
              <w:jc w:val="both"/>
              <w:rPr>
                <w:color w:val="000000"/>
              </w:rPr>
            </w:pPr>
          </w:p>
          <w:p w:rsidR="008D1FB0" w:rsidRPr="008D1FB0" w:rsidRDefault="008D1FB0" w:rsidP="008D1FB0">
            <w:pPr>
              <w:jc w:val="both"/>
              <w:rPr>
                <w:color w:val="000000"/>
              </w:rPr>
            </w:pPr>
          </w:p>
          <w:p w:rsidR="008D1FB0" w:rsidRPr="008D1FB0" w:rsidRDefault="008D1FB0" w:rsidP="008D1FB0">
            <w:pPr>
              <w:jc w:val="both"/>
              <w:rPr>
                <w:color w:val="000000"/>
              </w:rPr>
            </w:pPr>
          </w:p>
          <w:p w:rsidR="008D1FB0" w:rsidRPr="008D1FB0" w:rsidRDefault="008D1FB0" w:rsidP="008D1FB0">
            <w:pPr>
              <w:jc w:val="both"/>
              <w:rPr>
                <w:color w:val="000000"/>
              </w:rPr>
            </w:pPr>
          </w:p>
          <w:p w:rsidR="008D1FB0" w:rsidRPr="008D1FB0" w:rsidRDefault="008D1FB0" w:rsidP="008D1FB0">
            <w:pPr>
              <w:jc w:val="both"/>
              <w:rPr>
                <w:color w:val="000000"/>
              </w:rPr>
            </w:pPr>
          </w:p>
          <w:p w:rsidR="008D1FB0" w:rsidRPr="008D1FB0" w:rsidRDefault="008D1FB0" w:rsidP="008D1FB0">
            <w:pPr>
              <w:jc w:val="both"/>
              <w:rPr>
                <w:color w:val="000000"/>
              </w:rPr>
            </w:pPr>
          </w:p>
          <w:p w:rsidR="008D1FB0" w:rsidRPr="008D1FB0" w:rsidRDefault="008D1FB0" w:rsidP="008D1FB0">
            <w:pPr>
              <w:jc w:val="both"/>
              <w:rPr>
                <w:color w:val="000000"/>
              </w:rPr>
            </w:pPr>
          </w:p>
          <w:p w:rsidR="008D1FB0" w:rsidRPr="008D1FB0" w:rsidRDefault="008D1FB0" w:rsidP="008D1FB0">
            <w:pPr>
              <w:jc w:val="both"/>
              <w:rPr>
                <w:b/>
                <w:bCs/>
                <w:color w:val="000000"/>
              </w:rPr>
            </w:pPr>
            <w:r w:rsidRPr="008D1FB0">
              <w:rPr>
                <w:b/>
                <w:bCs/>
                <w:color w:val="000000"/>
              </w:rPr>
              <w:t xml:space="preserve">                       _____________/                             /</w:t>
            </w:r>
          </w:p>
        </w:tc>
      </w:tr>
    </w:tbl>
    <w:p w:rsidR="008D1FB0" w:rsidRPr="008D1FB0" w:rsidRDefault="008D1FB0" w:rsidP="008D1FB0">
      <w:pPr>
        <w:rPr>
          <w:color w:val="000000"/>
        </w:rPr>
      </w:pPr>
    </w:p>
    <w:p w:rsidR="008D1FB0" w:rsidRPr="008D1FB0" w:rsidRDefault="008D1FB0" w:rsidP="008D1FB0">
      <w:pPr>
        <w:rPr>
          <w:color w:val="000000"/>
          <w:sz w:val="23"/>
          <w:szCs w:val="23"/>
        </w:rPr>
      </w:pPr>
    </w:p>
    <w:p w:rsidR="005728E7" w:rsidRPr="00EA1CAE" w:rsidRDefault="005728E7" w:rsidP="006A04CB">
      <w:pPr>
        <w:jc w:val="both"/>
        <w:rPr>
          <w:sz w:val="28"/>
          <w:szCs w:val="28"/>
        </w:rPr>
      </w:pPr>
      <w:bookmarkStart w:id="0" w:name="_GoBack"/>
      <w:bookmarkEnd w:id="0"/>
    </w:p>
    <w:sectPr w:rsidR="005728E7" w:rsidRPr="00EA1CAE" w:rsidSect="006D2A39">
      <w:headerReference w:type="default" r:id="rId10"/>
      <w:pgSz w:w="11906" w:h="16838"/>
      <w:pgMar w:top="709" w:right="707" w:bottom="568" w:left="709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9F8" w:rsidRDefault="00AD29F8" w:rsidP="00AC2A74">
      <w:r>
        <w:separator/>
      </w:r>
    </w:p>
  </w:endnote>
  <w:endnote w:type="continuationSeparator" w:id="0">
    <w:p w:rsidR="00AD29F8" w:rsidRDefault="00AD29F8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9F8" w:rsidRDefault="00AD29F8" w:rsidP="00AC2A74">
      <w:r>
        <w:separator/>
      </w:r>
    </w:p>
  </w:footnote>
  <w:footnote w:type="continuationSeparator" w:id="0">
    <w:p w:rsidR="00AD29F8" w:rsidRDefault="00AD29F8" w:rsidP="00AC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13" w:rsidRPr="00311613" w:rsidRDefault="00311613" w:rsidP="00311613">
    <w:pPr>
      <w:pStyle w:val="a7"/>
    </w:pPr>
  </w:p>
  <w:p w:rsidR="00311613" w:rsidRDefault="003116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55418CE"/>
    <w:multiLevelType w:val="hybridMultilevel"/>
    <w:tmpl w:val="76505C4C"/>
    <w:lvl w:ilvl="0" w:tplc="F0AA43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2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45772"/>
    <w:multiLevelType w:val="multilevel"/>
    <w:tmpl w:val="CB3096B6"/>
    <w:lvl w:ilvl="0">
      <w:start w:val="1"/>
      <w:numFmt w:val="decimal"/>
      <w:pStyle w:val="1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>
    <w:nsid w:val="15AA6259"/>
    <w:multiLevelType w:val="multilevel"/>
    <w:tmpl w:val="2F6CB8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6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46282"/>
    <w:multiLevelType w:val="hybridMultilevel"/>
    <w:tmpl w:val="5F3CE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7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8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1082258"/>
    <w:multiLevelType w:val="multilevel"/>
    <w:tmpl w:val="EF2AC27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10"/>
  </w:num>
  <w:num w:numId="5">
    <w:abstractNumId w:val="12"/>
  </w:num>
  <w:num w:numId="6">
    <w:abstractNumId w:val="18"/>
  </w:num>
  <w:num w:numId="7">
    <w:abstractNumId w:val="6"/>
  </w:num>
  <w:num w:numId="8">
    <w:abstractNumId w:val="16"/>
  </w:num>
  <w:num w:numId="9">
    <w:abstractNumId w:val="17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9"/>
  </w:num>
  <w:num w:numId="13">
    <w:abstractNumId w:val="20"/>
  </w:num>
  <w:num w:numId="14">
    <w:abstractNumId w:val="5"/>
  </w:num>
  <w:num w:numId="15">
    <w:abstractNumId w:val="15"/>
  </w:num>
  <w:num w:numId="16">
    <w:abstractNumId w:val="8"/>
  </w:num>
  <w:num w:numId="17">
    <w:abstractNumId w:val="19"/>
  </w:num>
  <w:num w:numId="18">
    <w:abstractNumId w:val="1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</w:num>
  <w:num w:numId="2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95B4A"/>
    <w:rsid w:val="001A6896"/>
    <w:rsid w:val="001D56FB"/>
    <w:rsid w:val="001E386E"/>
    <w:rsid w:val="001E6ED8"/>
    <w:rsid w:val="00223ED1"/>
    <w:rsid w:val="00232E6B"/>
    <w:rsid w:val="002403B1"/>
    <w:rsid w:val="0026255D"/>
    <w:rsid w:val="00295B97"/>
    <w:rsid w:val="002A5B03"/>
    <w:rsid w:val="002B22DB"/>
    <w:rsid w:val="002B622F"/>
    <w:rsid w:val="002C55C4"/>
    <w:rsid w:val="002C7561"/>
    <w:rsid w:val="002D244A"/>
    <w:rsid w:val="003056AB"/>
    <w:rsid w:val="003062D1"/>
    <w:rsid w:val="00310CE8"/>
    <w:rsid w:val="00311613"/>
    <w:rsid w:val="00331880"/>
    <w:rsid w:val="003453EA"/>
    <w:rsid w:val="003636E1"/>
    <w:rsid w:val="003761F4"/>
    <w:rsid w:val="00397B20"/>
    <w:rsid w:val="003B0172"/>
    <w:rsid w:val="003B3C14"/>
    <w:rsid w:val="003D00DD"/>
    <w:rsid w:val="003E41B8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56A67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13EC"/>
    <w:rsid w:val="00517FC8"/>
    <w:rsid w:val="00536506"/>
    <w:rsid w:val="00554774"/>
    <w:rsid w:val="0057040A"/>
    <w:rsid w:val="005728E7"/>
    <w:rsid w:val="00576958"/>
    <w:rsid w:val="0058301D"/>
    <w:rsid w:val="00587802"/>
    <w:rsid w:val="00597B4E"/>
    <w:rsid w:val="005A19FF"/>
    <w:rsid w:val="005B47E1"/>
    <w:rsid w:val="005E0869"/>
    <w:rsid w:val="005F620D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A04CB"/>
    <w:rsid w:val="006D2A39"/>
    <w:rsid w:val="006E2A8D"/>
    <w:rsid w:val="00711D41"/>
    <w:rsid w:val="00715790"/>
    <w:rsid w:val="0071698A"/>
    <w:rsid w:val="007242BF"/>
    <w:rsid w:val="00736AB7"/>
    <w:rsid w:val="00751461"/>
    <w:rsid w:val="0076258F"/>
    <w:rsid w:val="00770BB2"/>
    <w:rsid w:val="00775683"/>
    <w:rsid w:val="007804CF"/>
    <w:rsid w:val="00781296"/>
    <w:rsid w:val="0078689E"/>
    <w:rsid w:val="00792336"/>
    <w:rsid w:val="00793CBC"/>
    <w:rsid w:val="00796FFF"/>
    <w:rsid w:val="007976BD"/>
    <w:rsid w:val="007A7F11"/>
    <w:rsid w:val="007C3867"/>
    <w:rsid w:val="007D19D0"/>
    <w:rsid w:val="007D711D"/>
    <w:rsid w:val="007F4BB1"/>
    <w:rsid w:val="007F593F"/>
    <w:rsid w:val="007F6C3F"/>
    <w:rsid w:val="00802230"/>
    <w:rsid w:val="00821D18"/>
    <w:rsid w:val="0082496D"/>
    <w:rsid w:val="008425F7"/>
    <w:rsid w:val="008438A9"/>
    <w:rsid w:val="00845B9F"/>
    <w:rsid w:val="008852D4"/>
    <w:rsid w:val="00887B1E"/>
    <w:rsid w:val="008939B6"/>
    <w:rsid w:val="00896D3C"/>
    <w:rsid w:val="008A0A53"/>
    <w:rsid w:val="008B3F72"/>
    <w:rsid w:val="008D1FB0"/>
    <w:rsid w:val="008D6593"/>
    <w:rsid w:val="008E3909"/>
    <w:rsid w:val="008E761E"/>
    <w:rsid w:val="008E7E52"/>
    <w:rsid w:val="00935381"/>
    <w:rsid w:val="00943C43"/>
    <w:rsid w:val="00976A0D"/>
    <w:rsid w:val="00982B45"/>
    <w:rsid w:val="00993A94"/>
    <w:rsid w:val="009C025B"/>
    <w:rsid w:val="00A143EC"/>
    <w:rsid w:val="00A159FD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D29F8"/>
    <w:rsid w:val="00AE25F7"/>
    <w:rsid w:val="00AE4CC5"/>
    <w:rsid w:val="00AF1821"/>
    <w:rsid w:val="00AF2909"/>
    <w:rsid w:val="00AF3F9E"/>
    <w:rsid w:val="00B01234"/>
    <w:rsid w:val="00B12CE0"/>
    <w:rsid w:val="00B255D6"/>
    <w:rsid w:val="00B37B90"/>
    <w:rsid w:val="00B42498"/>
    <w:rsid w:val="00B43204"/>
    <w:rsid w:val="00B45A98"/>
    <w:rsid w:val="00B511CC"/>
    <w:rsid w:val="00B62B4D"/>
    <w:rsid w:val="00B74C42"/>
    <w:rsid w:val="00B900F8"/>
    <w:rsid w:val="00BC377D"/>
    <w:rsid w:val="00BC6B2E"/>
    <w:rsid w:val="00BD367C"/>
    <w:rsid w:val="00BD4AE9"/>
    <w:rsid w:val="00BD670C"/>
    <w:rsid w:val="00C17FD6"/>
    <w:rsid w:val="00C20588"/>
    <w:rsid w:val="00C3051B"/>
    <w:rsid w:val="00C30E7A"/>
    <w:rsid w:val="00C45A5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822D4"/>
    <w:rsid w:val="00DC1C3D"/>
    <w:rsid w:val="00DC20CC"/>
    <w:rsid w:val="00DD693F"/>
    <w:rsid w:val="00DD7BFD"/>
    <w:rsid w:val="00DE3929"/>
    <w:rsid w:val="00DE4D5C"/>
    <w:rsid w:val="00E10795"/>
    <w:rsid w:val="00E3037A"/>
    <w:rsid w:val="00E47FE8"/>
    <w:rsid w:val="00E52296"/>
    <w:rsid w:val="00E73ACE"/>
    <w:rsid w:val="00EA1CAE"/>
    <w:rsid w:val="00EB4EA8"/>
    <w:rsid w:val="00EB6516"/>
    <w:rsid w:val="00EB689B"/>
    <w:rsid w:val="00EB7F6A"/>
    <w:rsid w:val="00EC75F8"/>
    <w:rsid w:val="00EE1A04"/>
    <w:rsid w:val="00EF5FE0"/>
    <w:rsid w:val="00F047CA"/>
    <w:rsid w:val="00F06726"/>
    <w:rsid w:val="00F10785"/>
    <w:rsid w:val="00F26E7A"/>
    <w:rsid w:val="00F34186"/>
    <w:rsid w:val="00F436A8"/>
    <w:rsid w:val="00F4450A"/>
    <w:rsid w:val="00F521EF"/>
    <w:rsid w:val="00F7274A"/>
    <w:rsid w:val="00F854E3"/>
    <w:rsid w:val="00F90AEF"/>
    <w:rsid w:val="00F96AA5"/>
    <w:rsid w:val="00FA06FA"/>
    <w:rsid w:val="00FA2F7E"/>
    <w:rsid w:val="00FB6690"/>
    <w:rsid w:val="00FB7126"/>
    <w:rsid w:val="00FC702B"/>
    <w:rsid w:val="00FC76E2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1791-F1B2-4C5C-8B23-7CC74241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3958</Words>
  <Characters>22562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54</cp:revision>
  <cp:lastPrinted>2019-03-01T05:32:00Z</cp:lastPrinted>
  <dcterms:created xsi:type="dcterms:W3CDTF">2016-07-27T09:49:00Z</dcterms:created>
  <dcterms:modified xsi:type="dcterms:W3CDTF">2019-03-22T02:40:00Z</dcterms:modified>
</cp:coreProperties>
</file>