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3A66" w14:textId="0AA4FAA4" w:rsidR="003B3C14" w:rsidRDefault="0082346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C177840" wp14:editId="3B175F04">
                <wp:extent cx="6385560" cy="1013460"/>
                <wp:effectExtent l="361950" t="9525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055C6" w14:textId="77777777" w:rsidR="00823466" w:rsidRDefault="00823466" w:rsidP="00823466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7784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EA055C6" w14:textId="77777777" w:rsidR="00823466" w:rsidRDefault="00823466" w:rsidP="00823466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3737BF" w14:textId="3E5C1D19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3B079A">
        <w:rPr>
          <w:bCs/>
          <w:color w:val="000000"/>
          <w:spacing w:val="9"/>
        </w:rPr>
        <w:t>15.07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486CD3">
        <w:rPr>
          <w:bCs/>
          <w:color w:val="000000"/>
          <w:spacing w:val="9"/>
        </w:rPr>
        <w:t>4</w:t>
      </w:r>
      <w:r w:rsidR="003B079A">
        <w:rPr>
          <w:bCs/>
          <w:color w:val="000000"/>
          <w:spacing w:val="9"/>
        </w:rPr>
        <w:t>3</w:t>
      </w:r>
    </w:p>
    <w:p w14:paraId="0E6241F4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6A88DD84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1FA713C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2BDB6DFE" w14:textId="01786B87" w:rsidR="00D94787" w:rsidRDefault="00D94787" w:rsidP="00D63C48">
      <w:pPr>
        <w:widowControl w:val="0"/>
        <w:spacing w:line="360" w:lineRule="exact"/>
        <w:ind w:right="-1"/>
        <w:jc w:val="both"/>
        <w:rPr>
          <w:bCs/>
          <w:color w:val="000000"/>
          <w:spacing w:val="9"/>
          <w:sz w:val="28"/>
          <w:szCs w:val="28"/>
        </w:rPr>
      </w:pPr>
    </w:p>
    <w:p w14:paraId="1A1D238F" w14:textId="77777777" w:rsidR="003B079A" w:rsidRPr="00ED01E9" w:rsidRDefault="003B079A" w:rsidP="003B079A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AE9EA08" w14:textId="77777777" w:rsidR="003B079A" w:rsidRDefault="003B079A" w:rsidP="003B079A">
      <w:pPr>
        <w:pStyle w:val="af6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ED01E9">
        <w:rPr>
          <w:rFonts w:ascii="Times New Roman" w:eastAsia="MS Mincho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eastAsia="MS Mincho" w:hAnsi="Times New Roman" w:cs="Times New Roman"/>
          <w:sz w:val="28"/>
          <w:szCs w:val="28"/>
        </w:rPr>
        <w:t>Коченевского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района Новосибирской области</w:t>
      </w:r>
      <w:r w:rsidRPr="00ED01E9">
        <w:rPr>
          <w:rFonts w:ascii="Times New Roman" w:eastAsia="MS Mincho" w:hAnsi="Times New Roman" w:cs="Times New Roman"/>
          <w:sz w:val="28"/>
          <w:szCs w:val="28"/>
        </w:rPr>
        <w:t>, в  соответствии со ст. 39.18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Земельного кодекса Российской Федерации от 25.10.2001 № 136-ФЗ, извещает </w:t>
      </w:r>
      <w:r w:rsidRPr="00ED01E9">
        <w:rPr>
          <w:rFonts w:ascii="Times New Roman" w:eastAsia="MS Mincho" w:hAnsi="Times New Roman" w:cs="Times New Roman"/>
          <w:sz w:val="28"/>
          <w:szCs w:val="28"/>
        </w:rPr>
        <w:t xml:space="preserve">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возможности </w:t>
      </w:r>
      <w:r w:rsidRPr="00ED01E9">
        <w:rPr>
          <w:rFonts w:ascii="Times New Roman" w:eastAsia="MS Mincho" w:hAnsi="Times New Roman" w:cs="Times New Roman"/>
          <w:sz w:val="28"/>
          <w:szCs w:val="28"/>
        </w:rPr>
        <w:t>предоставлени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я земельного участка в аренду </w:t>
      </w:r>
      <w:r w:rsidRPr="006327D0">
        <w:rPr>
          <w:rFonts w:ascii="Times New Roman" w:eastAsia="MS Mincho" w:hAnsi="Times New Roman" w:cs="Times New Roman"/>
          <w:sz w:val="28"/>
          <w:szCs w:val="28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ведения личного подсобного хозяйства, площадью 1744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., имеющего местоположение: </w:t>
      </w:r>
      <w:r w:rsidRPr="00ED01E9">
        <w:rPr>
          <w:rFonts w:ascii="Times New Roman" w:eastAsia="MS Mincho" w:hAnsi="Times New Roman" w:cs="Times New Roman"/>
          <w:sz w:val="28"/>
          <w:szCs w:val="28"/>
        </w:rPr>
        <w:t>Новосибирская область, Коченевский район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Федосиха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2AC420E1" w14:textId="77777777" w:rsidR="003B079A" w:rsidRPr="006327D0" w:rsidRDefault="003B079A" w:rsidP="003B079A">
      <w:pPr>
        <w:ind w:firstLine="708"/>
        <w:jc w:val="both"/>
        <w:rPr>
          <w:sz w:val="28"/>
          <w:szCs w:val="28"/>
        </w:rPr>
      </w:pPr>
      <w:r w:rsidRPr="006327D0">
        <w:rPr>
          <w:sz w:val="28"/>
          <w:szCs w:val="28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</w:t>
      </w:r>
      <w:proofErr w:type="spellStart"/>
      <w:r w:rsidRPr="006327D0">
        <w:rPr>
          <w:sz w:val="28"/>
          <w:szCs w:val="28"/>
        </w:rPr>
        <w:t>р.п</w:t>
      </w:r>
      <w:proofErr w:type="spellEnd"/>
      <w:r w:rsidRPr="006327D0">
        <w:rPr>
          <w:sz w:val="28"/>
          <w:szCs w:val="28"/>
        </w:rPr>
        <w:t>. Коченево, ул. Октябрьская, 51, отдел имущества и земельных отношений.</w:t>
      </w:r>
    </w:p>
    <w:p w14:paraId="412E27D6" w14:textId="77777777" w:rsidR="003B079A" w:rsidRPr="006327D0" w:rsidRDefault="003B079A" w:rsidP="003B079A">
      <w:pPr>
        <w:ind w:firstLine="708"/>
        <w:jc w:val="both"/>
        <w:rPr>
          <w:sz w:val="28"/>
          <w:szCs w:val="28"/>
        </w:rPr>
      </w:pPr>
      <w:r w:rsidRPr="006327D0">
        <w:rPr>
          <w:sz w:val="28"/>
          <w:szCs w:val="28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 земельного участка в администрацию Коченевского района Новосибирской области по адресу: Новосибирская область, Коченевский район, </w:t>
      </w:r>
      <w:proofErr w:type="spellStart"/>
      <w:r w:rsidRPr="006327D0">
        <w:rPr>
          <w:sz w:val="28"/>
          <w:szCs w:val="28"/>
        </w:rPr>
        <w:t>р.п</w:t>
      </w:r>
      <w:proofErr w:type="spellEnd"/>
      <w:r w:rsidRPr="006327D0">
        <w:rPr>
          <w:sz w:val="28"/>
          <w:szCs w:val="28"/>
        </w:rPr>
        <w:t xml:space="preserve">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22BB1D40" w14:textId="77777777" w:rsidR="003B079A" w:rsidRPr="006327D0" w:rsidRDefault="003B079A" w:rsidP="003B079A">
      <w:pPr>
        <w:ind w:firstLine="708"/>
        <w:jc w:val="both"/>
        <w:rPr>
          <w:sz w:val="28"/>
          <w:szCs w:val="28"/>
        </w:rPr>
      </w:pPr>
      <w:r w:rsidRPr="006327D0">
        <w:rPr>
          <w:sz w:val="28"/>
          <w:szCs w:val="28"/>
        </w:rPr>
        <w:t>Окончание приема заявлений – истечение тридцати дней со дня опубликования настоящего извещения.</w:t>
      </w:r>
    </w:p>
    <w:p w14:paraId="7F5DF84A" w14:textId="77777777" w:rsidR="003B079A" w:rsidRPr="00AB0C49" w:rsidRDefault="003B079A" w:rsidP="003B079A">
      <w:pPr>
        <w:ind w:firstLine="708"/>
        <w:jc w:val="both"/>
        <w:rPr>
          <w:sz w:val="22"/>
          <w:szCs w:val="22"/>
        </w:rPr>
      </w:pPr>
      <w:r w:rsidRPr="006327D0">
        <w:rPr>
          <w:sz w:val="28"/>
          <w:szCs w:val="28"/>
        </w:rPr>
        <w:t>Справки по телефону 8(383-51)231-67</w:t>
      </w:r>
    </w:p>
    <w:p w14:paraId="15B3EBE8" w14:textId="2DA3F7F4" w:rsidR="00D63C48" w:rsidRPr="00486CD3" w:rsidRDefault="00D63C48" w:rsidP="00486CD3">
      <w:pPr>
        <w:jc w:val="both"/>
        <w:rPr>
          <w:sz w:val="28"/>
          <w:szCs w:val="28"/>
        </w:rPr>
      </w:pPr>
    </w:p>
    <w:sectPr w:rsidR="00D63C48" w:rsidRPr="00486CD3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6C66" w14:textId="77777777" w:rsidR="00501792" w:rsidRDefault="00501792" w:rsidP="00AC2A74">
      <w:r>
        <w:separator/>
      </w:r>
    </w:p>
  </w:endnote>
  <w:endnote w:type="continuationSeparator" w:id="0">
    <w:p w14:paraId="42D0FE58" w14:textId="77777777" w:rsidR="00501792" w:rsidRDefault="00501792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9198" w14:textId="77777777" w:rsidR="00501792" w:rsidRDefault="00501792" w:rsidP="00AC2A74">
      <w:r>
        <w:separator/>
      </w:r>
    </w:p>
  </w:footnote>
  <w:footnote w:type="continuationSeparator" w:id="0">
    <w:p w14:paraId="36EEC571" w14:textId="77777777" w:rsidR="00501792" w:rsidRDefault="00501792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3CE32EB"/>
    <w:multiLevelType w:val="hybridMultilevel"/>
    <w:tmpl w:val="98E8A7C4"/>
    <w:lvl w:ilvl="0" w:tplc="04907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5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70D2C2F"/>
    <w:multiLevelType w:val="hybridMultilevel"/>
    <w:tmpl w:val="95B231C8"/>
    <w:lvl w:ilvl="0" w:tplc="C59A3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C83E8A"/>
    <w:multiLevelType w:val="hybridMultilevel"/>
    <w:tmpl w:val="F716B636"/>
    <w:lvl w:ilvl="0" w:tplc="309E7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3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4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614715">
    <w:abstractNumId w:val="20"/>
  </w:num>
  <w:num w:numId="2" w16cid:durableId="164830321">
    <w:abstractNumId w:val="27"/>
  </w:num>
  <w:num w:numId="3" w16cid:durableId="458646343">
    <w:abstractNumId w:val="9"/>
  </w:num>
  <w:num w:numId="4" w16cid:durableId="1537038444">
    <w:abstractNumId w:val="14"/>
  </w:num>
  <w:num w:numId="5" w16cid:durableId="1291595979">
    <w:abstractNumId w:val="16"/>
  </w:num>
  <w:num w:numId="6" w16cid:durableId="1731267690">
    <w:abstractNumId w:val="24"/>
  </w:num>
  <w:num w:numId="7" w16cid:durableId="1511220243">
    <w:abstractNumId w:val="8"/>
  </w:num>
  <w:num w:numId="8" w16cid:durableId="1189099156">
    <w:abstractNumId w:val="22"/>
  </w:num>
  <w:num w:numId="9" w16cid:durableId="1095320552">
    <w:abstractNumId w:val="23"/>
  </w:num>
  <w:num w:numId="10" w16cid:durableId="352266113">
    <w:abstractNumId w:val="3"/>
  </w:num>
  <w:num w:numId="11" w16cid:durableId="166705038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07942277">
    <w:abstractNumId w:val="12"/>
  </w:num>
  <w:num w:numId="13" w16cid:durableId="441997403">
    <w:abstractNumId w:val="26"/>
  </w:num>
  <w:num w:numId="14" w16cid:durableId="945388294">
    <w:abstractNumId w:val="6"/>
  </w:num>
  <w:num w:numId="15" w16cid:durableId="1581519708">
    <w:abstractNumId w:val="21"/>
  </w:num>
  <w:num w:numId="16" w16cid:durableId="953948086">
    <w:abstractNumId w:val="10"/>
  </w:num>
  <w:num w:numId="17" w16cid:durableId="1614899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70192">
    <w:abstractNumId w:val="13"/>
  </w:num>
  <w:num w:numId="19" w16cid:durableId="188027805">
    <w:abstractNumId w:val="7"/>
  </w:num>
  <w:num w:numId="20" w16cid:durableId="1794203379">
    <w:abstractNumId w:val="25"/>
  </w:num>
  <w:num w:numId="21" w16cid:durableId="2144426248">
    <w:abstractNumId w:val="19"/>
  </w:num>
  <w:num w:numId="22" w16cid:durableId="1484665494">
    <w:abstractNumId w:val="17"/>
  </w:num>
  <w:num w:numId="23" w16cid:durableId="165537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7523517">
    <w:abstractNumId w:val="2"/>
  </w:num>
  <w:num w:numId="25" w16cid:durableId="1483162354">
    <w:abstractNumId w:val="5"/>
  </w:num>
  <w:num w:numId="26" w16cid:durableId="1509174150">
    <w:abstractNumId w:val="11"/>
  </w:num>
  <w:num w:numId="27" w16cid:durableId="1357151944">
    <w:abstractNumId w:val="18"/>
  </w:num>
  <w:num w:numId="28" w16cid:durableId="175385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356C7"/>
    <w:rsid w:val="00040078"/>
    <w:rsid w:val="00051988"/>
    <w:rsid w:val="000537BD"/>
    <w:rsid w:val="00064E0D"/>
    <w:rsid w:val="00066084"/>
    <w:rsid w:val="000751F8"/>
    <w:rsid w:val="00077D10"/>
    <w:rsid w:val="000817D0"/>
    <w:rsid w:val="0008284F"/>
    <w:rsid w:val="0008563E"/>
    <w:rsid w:val="000908EE"/>
    <w:rsid w:val="0009165D"/>
    <w:rsid w:val="000928A9"/>
    <w:rsid w:val="00093552"/>
    <w:rsid w:val="000A000A"/>
    <w:rsid w:val="000A080D"/>
    <w:rsid w:val="000A5C7A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1036A"/>
    <w:rsid w:val="00115B3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3A54"/>
    <w:rsid w:val="001B5CB2"/>
    <w:rsid w:val="001C0395"/>
    <w:rsid w:val="001C0407"/>
    <w:rsid w:val="001C044E"/>
    <w:rsid w:val="001C3953"/>
    <w:rsid w:val="001C4A71"/>
    <w:rsid w:val="001D4986"/>
    <w:rsid w:val="001D7E0F"/>
    <w:rsid w:val="001E0BAE"/>
    <w:rsid w:val="001E1AD4"/>
    <w:rsid w:val="001E386E"/>
    <w:rsid w:val="001E6ED8"/>
    <w:rsid w:val="001F2F83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622F"/>
    <w:rsid w:val="002C0BFF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7035A"/>
    <w:rsid w:val="00375BDA"/>
    <w:rsid w:val="003761F4"/>
    <w:rsid w:val="00383CDA"/>
    <w:rsid w:val="00391AE8"/>
    <w:rsid w:val="0039386F"/>
    <w:rsid w:val="00397B20"/>
    <w:rsid w:val="003A23FB"/>
    <w:rsid w:val="003B0172"/>
    <w:rsid w:val="003B079A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40685E"/>
    <w:rsid w:val="00406B09"/>
    <w:rsid w:val="0041088E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7681"/>
    <w:rsid w:val="004811FA"/>
    <w:rsid w:val="00481AA8"/>
    <w:rsid w:val="004847F4"/>
    <w:rsid w:val="00486CD3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33F0"/>
    <w:rsid w:val="00501792"/>
    <w:rsid w:val="005113EC"/>
    <w:rsid w:val="005156A7"/>
    <w:rsid w:val="00515F1F"/>
    <w:rsid w:val="00517FC8"/>
    <w:rsid w:val="00522F43"/>
    <w:rsid w:val="00523F28"/>
    <w:rsid w:val="005245F5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42B3"/>
    <w:rsid w:val="006A78B2"/>
    <w:rsid w:val="006B5AFE"/>
    <w:rsid w:val="006B61C0"/>
    <w:rsid w:val="006C21AE"/>
    <w:rsid w:val="006C2B9D"/>
    <w:rsid w:val="006C53D8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6C64"/>
    <w:rsid w:val="007A7F11"/>
    <w:rsid w:val="007B1413"/>
    <w:rsid w:val="007B3133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67150"/>
    <w:rsid w:val="00870F89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72F0"/>
    <w:rsid w:val="008D15DE"/>
    <w:rsid w:val="008D6593"/>
    <w:rsid w:val="008E3909"/>
    <w:rsid w:val="008E58EC"/>
    <w:rsid w:val="008E761E"/>
    <w:rsid w:val="008E7E52"/>
    <w:rsid w:val="008F1529"/>
    <w:rsid w:val="00901733"/>
    <w:rsid w:val="009048BD"/>
    <w:rsid w:val="00906595"/>
    <w:rsid w:val="009067AF"/>
    <w:rsid w:val="009108DB"/>
    <w:rsid w:val="009135B7"/>
    <w:rsid w:val="00915245"/>
    <w:rsid w:val="009174BC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7D35"/>
    <w:rsid w:val="00A90499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D1D"/>
    <w:rsid w:val="00B97F46"/>
    <w:rsid w:val="00BA14E6"/>
    <w:rsid w:val="00BA213F"/>
    <w:rsid w:val="00BB07A6"/>
    <w:rsid w:val="00BB1B7E"/>
    <w:rsid w:val="00BB28AC"/>
    <w:rsid w:val="00BC1724"/>
    <w:rsid w:val="00BC377D"/>
    <w:rsid w:val="00BC6B2E"/>
    <w:rsid w:val="00BD367C"/>
    <w:rsid w:val="00BD4AE9"/>
    <w:rsid w:val="00BD670C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70B21"/>
    <w:rsid w:val="00C72BDE"/>
    <w:rsid w:val="00C74C7F"/>
    <w:rsid w:val="00C810EC"/>
    <w:rsid w:val="00C8229C"/>
    <w:rsid w:val="00C8632F"/>
    <w:rsid w:val="00C90A50"/>
    <w:rsid w:val="00CA6D43"/>
    <w:rsid w:val="00CB7AE8"/>
    <w:rsid w:val="00CB7BAC"/>
    <w:rsid w:val="00CC4F4C"/>
    <w:rsid w:val="00CC5AB2"/>
    <w:rsid w:val="00CC6131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4EFC"/>
    <w:rsid w:val="00D35B6A"/>
    <w:rsid w:val="00D477B8"/>
    <w:rsid w:val="00D56CA8"/>
    <w:rsid w:val="00D6270C"/>
    <w:rsid w:val="00D63C48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2C1D"/>
    <w:rsid w:val="00DF5A10"/>
    <w:rsid w:val="00DF6E09"/>
    <w:rsid w:val="00E10795"/>
    <w:rsid w:val="00E14A5D"/>
    <w:rsid w:val="00E21BAB"/>
    <w:rsid w:val="00E22C54"/>
    <w:rsid w:val="00E23F0C"/>
    <w:rsid w:val="00E26383"/>
    <w:rsid w:val="00E30373"/>
    <w:rsid w:val="00E32100"/>
    <w:rsid w:val="00E425DE"/>
    <w:rsid w:val="00E447B8"/>
    <w:rsid w:val="00E47FE8"/>
    <w:rsid w:val="00E51FE4"/>
    <w:rsid w:val="00E52296"/>
    <w:rsid w:val="00E63F05"/>
    <w:rsid w:val="00E65DCA"/>
    <w:rsid w:val="00E6640D"/>
    <w:rsid w:val="00E66F89"/>
    <w:rsid w:val="00E72082"/>
    <w:rsid w:val="00E73ACE"/>
    <w:rsid w:val="00E81D7D"/>
    <w:rsid w:val="00E84D49"/>
    <w:rsid w:val="00E8570C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D1A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60D6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185"/>
  <w15:docId w15:val="{00096DE9-CF6C-499C-8E0D-44C7D45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8FB8-AB89-4B1D-B5FE-FF8ABE67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10</cp:revision>
  <cp:lastPrinted>2022-06-06T05:16:00Z</cp:lastPrinted>
  <dcterms:created xsi:type="dcterms:W3CDTF">2022-05-19T05:07:00Z</dcterms:created>
  <dcterms:modified xsi:type="dcterms:W3CDTF">2022-07-18T01:48:00Z</dcterms:modified>
</cp:coreProperties>
</file>